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FB" w:rsidRPr="007D337B" w:rsidRDefault="00387AFB" w:rsidP="007D337B">
      <w:pPr>
        <w:pStyle w:val="a7"/>
        <w:autoSpaceDE/>
        <w:autoSpaceDN/>
        <w:adjustRightInd/>
        <w:ind w:left="383"/>
        <w:jc w:val="center"/>
        <w:rPr>
          <w:rFonts w:eastAsia="Times New Roman"/>
          <w:b/>
          <w:color w:val="000000"/>
          <w:sz w:val="26"/>
          <w:szCs w:val="26"/>
          <w:lang w:eastAsia="ar-SA"/>
        </w:rPr>
      </w:pPr>
    </w:p>
    <w:p w:rsidR="00387AFB" w:rsidRPr="007D337B" w:rsidRDefault="00387AFB" w:rsidP="007D337B">
      <w:pPr>
        <w:pStyle w:val="a7"/>
        <w:autoSpaceDE/>
        <w:autoSpaceDN/>
        <w:adjustRightInd/>
        <w:ind w:left="383"/>
        <w:jc w:val="center"/>
        <w:rPr>
          <w:rFonts w:eastAsia="Times New Roman"/>
          <w:b/>
          <w:color w:val="000000"/>
          <w:sz w:val="26"/>
          <w:szCs w:val="26"/>
          <w:lang w:eastAsia="ar-SA"/>
        </w:rPr>
      </w:pPr>
    </w:p>
    <w:p w:rsidR="007D337B" w:rsidRDefault="007D337B" w:rsidP="007D337B">
      <w:pPr>
        <w:jc w:val="center"/>
        <w:rPr>
          <w:sz w:val="26"/>
          <w:szCs w:val="26"/>
        </w:rPr>
      </w:pPr>
      <w:r w:rsidRPr="008D12D0">
        <w:rPr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sz w:val="26"/>
          <w:szCs w:val="26"/>
        </w:rPr>
        <w:br/>
        <w:t>«Средняя общеобразовательная школа № 91»</w:t>
      </w:r>
    </w:p>
    <w:p w:rsidR="00D52711" w:rsidRDefault="007D337B" w:rsidP="00D52711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  <w:r>
        <w:rPr>
          <w:sz w:val="26"/>
          <w:szCs w:val="26"/>
        </w:rPr>
        <w:t>МОАУ «СОШ № 91»</w:t>
      </w:r>
      <w:r w:rsidRPr="008D12D0">
        <w:rPr>
          <w:sz w:val="26"/>
          <w:szCs w:val="26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5492"/>
        <w:gridCol w:w="915"/>
        <w:gridCol w:w="5002"/>
      </w:tblGrid>
      <w:tr w:rsidR="00D52711" w:rsidRPr="00D7485F" w:rsidTr="008B70D9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711" w:rsidRPr="00D7485F" w:rsidRDefault="00D52711" w:rsidP="008B70D9">
            <w:pPr>
              <w:rPr>
                <w:b/>
                <w:bCs/>
                <w:sz w:val="26"/>
                <w:szCs w:val="26"/>
              </w:rPr>
            </w:pPr>
            <w:r w:rsidRPr="00D7485F">
              <w:rPr>
                <w:b/>
                <w:bCs/>
                <w:sz w:val="26"/>
                <w:szCs w:val="26"/>
              </w:rPr>
              <w:t>ПРИНЯТО</w:t>
            </w:r>
          </w:p>
          <w:p w:rsidR="00D52711" w:rsidRDefault="00D52711" w:rsidP="008B70D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решением методического объединения </w:t>
            </w:r>
          </w:p>
          <w:p w:rsidR="00D52711" w:rsidRDefault="00D52711" w:rsidP="008B70D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классных руководителей</w:t>
            </w:r>
          </w:p>
          <w:p w:rsidR="00D52711" w:rsidRDefault="00D52711" w:rsidP="008B70D9">
            <w:pPr>
              <w:shd w:val="clear" w:color="auto" w:fill="FFFFFF"/>
              <w:rPr>
                <w:rFonts w:eastAsia="Times New Roman"/>
                <w:sz w:val="24"/>
                <w:szCs w:val="24"/>
                <w:u w:val="single"/>
              </w:rPr>
            </w:pPr>
            <w:r w:rsidRPr="00D7485F">
              <w:rPr>
                <w:sz w:val="26"/>
                <w:szCs w:val="26"/>
              </w:rPr>
              <w:t xml:space="preserve">протокол </w:t>
            </w:r>
            <w:r>
              <w:rPr>
                <w:sz w:val="26"/>
                <w:szCs w:val="26"/>
              </w:rPr>
              <w:t>16.07.2024  № 1</w:t>
            </w:r>
          </w:p>
          <w:p w:rsidR="00D52711" w:rsidRPr="00D7485F" w:rsidRDefault="00D52711" w:rsidP="008B70D9">
            <w:pPr>
              <w:rPr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2711" w:rsidRPr="00D7485F" w:rsidRDefault="00D52711" w:rsidP="008B70D9">
            <w:pPr>
              <w:rPr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2711" w:rsidRPr="00D7485F" w:rsidRDefault="00D52711" w:rsidP="008B70D9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СОГЛАСОВАНО</w:t>
            </w:r>
          </w:p>
          <w:p w:rsidR="00D52711" w:rsidRDefault="00D52711" w:rsidP="008B70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директора по ВР</w:t>
            </w:r>
          </w:p>
          <w:p w:rsidR="00D52711" w:rsidRPr="00D7485F" w:rsidRDefault="00D52711" w:rsidP="008B70D9">
            <w:pPr>
              <w:rPr>
                <w:sz w:val="26"/>
                <w:szCs w:val="26"/>
              </w:rPr>
            </w:pPr>
            <w:r w:rsidRPr="00F412FF">
              <w:rPr>
                <w:sz w:val="26"/>
                <w:szCs w:val="26"/>
                <w:u w:val="single"/>
              </w:rPr>
              <w:t>Ю.Р. Исмагилова</w:t>
            </w:r>
            <w:r w:rsidRPr="00D7485F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17.07.2024</w:t>
            </w:r>
          </w:p>
        </w:tc>
      </w:tr>
    </w:tbl>
    <w:p w:rsidR="00D52711" w:rsidRDefault="00D52711" w:rsidP="00D52711">
      <w:pPr>
        <w:shd w:val="clear" w:color="auto" w:fill="FFFFFF"/>
        <w:spacing w:line="240" w:lineRule="atLeast"/>
        <w:jc w:val="center"/>
        <w:outlineLvl w:val="1"/>
        <w:rPr>
          <w:rFonts w:eastAsia="Times New Roman"/>
          <w:b/>
          <w:sz w:val="32"/>
          <w:szCs w:val="32"/>
        </w:rPr>
      </w:pPr>
      <w:r>
        <w:rPr>
          <w:rFonts w:ascii="LiberationSerif" w:eastAsia="Times New Roman" w:hAnsi="LiberationSerif"/>
          <w:b/>
          <w:bCs/>
          <w:caps/>
          <w:sz w:val="32"/>
          <w:szCs w:val="32"/>
        </w:rPr>
        <w:br/>
      </w:r>
    </w:p>
    <w:p w:rsidR="00D52711" w:rsidRDefault="00D52711" w:rsidP="00D52711">
      <w:pPr>
        <w:shd w:val="clear" w:color="auto" w:fill="FFFFFF"/>
        <w:spacing w:line="240" w:lineRule="atLeast"/>
        <w:jc w:val="center"/>
        <w:outlineLvl w:val="1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>Рабочая программа учебного курса внеурочной деятельности</w:t>
      </w:r>
    </w:p>
    <w:p w:rsidR="00D52711" w:rsidRDefault="00D52711" w:rsidP="00D52711">
      <w:pPr>
        <w:jc w:val="center"/>
        <w:rPr>
          <w:rFonts w:eastAsia="Times New Roman"/>
          <w:b/>
          <w:color w:val="000000"/>
          <w:sz w:val="28"/>
          <w:szCs w:val="28"/>
          <w:lang w:eastAsia="ar-SA"/>
        </w:rPr>
      </w:pPr>
    </w:p>
    <w:p w:rsidR="00D52711" w:rsidRPr="00560C57" w:rsidRDefault="00D52711" w:rsidP="00D52711">
      <w:pPr>
        <w:jc w:val="center"/>
        <w:rPr>
          <w:rFonts w:eastAsia="Times New Roman"/>
          <w:b/>
          <w:color w:val="000000"/>
          <w:sz w:val="28"/>
          <w:szCs w:val="28"/>
          <w:lang w:eastAsia="ar-SA"/>
        </w:rPr>
      </w:pPr>
      <w:r>
        <w:rPr>
          <w:rFonts w:eastAsia="Times New Roman"/>
          <w:b/>
          <w:color w:val="000000"/>
          <w:sz w:val="28"/>
          <w:szCs w:val="28"/>
          <w:lang w:eastAsia="ar-SA"/>
        </w:rPr>
        <w:t>«Часы общения: «Формула правильного питания</w:t>
      </w:r>
      <w:r w:rsidRPr="00560C57">
        <w:rPr>
          <w:rFonts w:eastAsia="Times New Roman"/>
          <w:b/>
          <w:color w:val="000000"/>
          <w:sz w:val="28"/>
          <w:szCs w:val="28"/>
          <w:lang w:eastAsia="ar-SA"/>
        </w:rPr>
        <w:t>»</w:t>
      </w:r>
      <w:r>
        <w:rPr>
          <w:rFonts w:eastAsia="Times New Roman"/>
          <w:b/>
          <w:color w:val="000000"/>
          <w:sz w:val="28"/>
          <w:szCs w:val="28"/>
          <w:lang w:eastAsia="ar-SA"/>
        </w:rPr>
        <w:t>»</w:t>
      </w:r>
    </w:p>
    <w:p w:rsidR="00D52711" w:rsidRPr="00560C57" w:rsidRDefault="00D52711" w:rsidP="00D52711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D52711" w:rsidRDefault="00D52711" w:rsidP="00D52711">
      <w:pPr>
        <w:spacing w:line="360" w:lineRule="auto"/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D52711" w:rsidRPr="00560C57" w:rsidRDefault="00D52711" w:rsidP="00D52711">
      <w:pPr>
        <w:spacing w:line="360" w:lineRule="auto"/>
        <w:jc w:val="center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Уровень основного общего образования</w:t>
      </w:r>
    </w:p>
    <w:p w:rsidR="00D52711" w:rsidRDefault="00F412FF" w:rsidP="00D52711">
      <w:pPr>
        <w:spacing w:line="360" w:lineRule="auto"/>
        <w:jc w:val="center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Срок освоения: 2</w:t>
      </w:r>
      <w:r w:rsidR="00D52711">
        <w:rPr>
          <w:rFonts w:eastAsia="Times New Roman"/>
          <w:color w:val="000000"/>
          <w:sz w:val="28"/>
          <w:szCs w:val="28"/>
          <w:lang w:eastAsia="ar-SA"/>
        </w:rPr>
        <w:t xml:space="preserve"> год</w:t>
      </w:r>
      <w:r>
        <w:rPr>
          <w:rFonts w:eastAsia="Times New Roman"/>
          <w:color w:val="000000"/>
          <w:sz w:val="28"/>
          <w:szCs w:val="28"/>
          <w:lang w:eastAsia="ar-SA"/>
        </w:rPr>
        <w:t>а</w:t>
      </w:r>
      <w:bookmarkStart w:id="0" w:name="_GoBack"/>
      <w:bookmarkEnd w:id="0"/>
      <w:r w:rsidR="00D52711">
        <w:rPr>
          <w:rFonts w:eastAsia="Times New Roman"/>
          <w:color w:val="000000"/>
          <w:sz w:val="28"/>
          <w:szCs w:val="28"/>
          <w:lang w:eastAsia="ar-SA"/>
        </w:rPr>
        <w:t xml:space="preserve"> (5-6 классы)</w:t>
      </w:r>
    </w:p>
    <w:p w:rsidR="00D52711" w:rsidRDefault="00D52711" w:rsidP="00D52711">
      <w:pPr>
        <w:spacing w:line="360" w:lineRule="auto"/>
        <w:rPr>
          <w:rFonts w:eastAsia="Times New Roman"/>
          <w:color w:val="000000"/>
          <w:sz w:val="28"/>
          <w:szCs w:val="28"/>
          <w:lang w:eastAsia="ar-SA"/>
        </w:rPr>
      </w:pPr>
    </w:p>
    <w:p w:rsidR="00D52711" w:rsidRDefault="00D52711" w:rsidP="00D52711">
      <w:pPr>
        <w:spacing w:line="360" w:lineRule="auto"/>
        <w:rPr>
          <w:rFonts w:eastAsia="Times New Roman"/>
          <w:color w:val="000000"/>
          <w:sz w:val="28"/>
          <w:szCs w:val="28"/>
          <w:lang w:eastAsia="ar-SA"/>
        </w:rPr>
      </w:pPr>
    </w:p>
    <w:p w:rsidR="00D52711" w:rsidRDefault="00D52711" w:rsidP="00D52711">
      <w:pPr>
        <w:spacing w:line="360" w:lineRule="auto"/>
        <w:rPr>
          <w:rFonts w:eastAsia="Times New Roman"/>
          <w:color w:val="000000"/>
          <w:sz w:val="28"/>
          <w:szCs w:val="28"/>
          <w:lang w:eastAsia="ar-SA"/>
        </w:rPr>
      </w:pPr>
    </w:p>
    <w:p w:rsidR="00D52711" w:rsidRPr="00560C57" w:rsidRDefault="00D52711" w:rsidP="00D52711">
      <w:pPr>
        <w:spacing w:line="360" w:lineRule="auto"/>
        <w:rPr>
          <w:rFonts w:eastAsia="Times New Roman"/>
          <w:color w:val="000000"/>
          <w:sz w:val="28"/>
          <w:szCs w:val="28"/>
          <w:lang w:eastAsia="ar-SA"/>
        </w:rPr>
      </w:pPr>
    </w:p>
    <w:p w:rsidR="00D52711" w:rsidRPr="00560C57" w:rsidRDefault="00D52711" w:rsidP="00D52711">
      <w:pPr>
        <w:spacing w:line="360" w:lineRule="auto"/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D52711" w:rsidRDefault="00D52711" w:rsidP="00D52711">
      <w:pPr>
        <w:jc w:val="right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Составитель: </w:t>
      </w:r>
    </w:p>
    <w:p w:rsidR="00D52711" w:rsidRDefault="00F412FF" w:rsidP="00D52711">
      <w:pPr>
        <w:jc w:val="right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Михайлюк О.С., учитель биологии</w:t>
      </w:r>
    </w:p>
    <w:p w:rsidR="00D52711" w:rsidRDefault="00D52711" w:rsidP="00D52711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D52711" w:rsidRDefault="00D52711" w:rsidP="00D52711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D52711" w:rsidRDefault="00D52711" w:rsidP="00D52711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D52711" w:rsidRDefault="00D52711" w:rsidP="00D52711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D52711" w:rsidRDefault="00D52711" w:rsidP="00D52711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D52711" w:rsidRDefault="00D52711" w:rsidP="00D52711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D52711" w:rsidRDefault="00D52711" w:rsidP="00D52711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D52711" w:rsidRDefault="00D52711" w:rsidP="00D52711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D52711" w:rsidRDefault="00D52711" w:rsidP="00D52711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D52711" w:rsidRDefault="00D52711" w:rsidP="00D52711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D52711" w:rsidRDefault="00D52711" w:rsidP="00D52711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D52711" w:rsidRDefault="00D52711" w:rsidP="00D52711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2024</w:t>
      </w:r>
    </w:p>
    <w:p w:rsidR="007D337B" w:rsidRDefault="007D337B" w:rsidP="00D52711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387AFB" w:rsidRPr="007D337B" w:rsidRDefault="00387AFB" w:rsidP="007D337B">
      <w:pPr>
        <w:jc w:val="center"/>
        <w:rPr>
          <w:color w:val="231F20"/>
          <w:sz w:val="26"/>
          <w:szCs w:val="26"/>
        </w:rPr>
      </w:pPr>
    </w:p>
    <w:p w:rsidR="00387AFB" w:rsidRPr="007D337B" w:rsidRDefault="00387AFB" w:rsidP="007D337B">
      <w:pPr>
        <w:jc w:val="center"/>
        <w:rPr>
          <w:color w:val="231F20"/>
          <w:sz w:val="26"/>
          <w:szCs w:val="26"/>
        </w:rPr>
      </w:pPr>
    </w:p>
    <w:p w:rsidR="00387AFB" w:rsidRPr="007D337B" w:rsidRDefault="00387AFB" w:rsidP="007D337B">
      <w:pPr>
        <w:rPr>
          <w:b/>
          <w:color w:val="231F20"/>
          <w:sz w:val="26"/>
          <w:szCs w:val="26"/>
        </w:rPr>
      </w:pPr>
      <w:r w:rsidRPr="007D337B">
        <w:rPr>
          <w:b/>
          <w:color w:val="231F20"/>
          <w:sz w:val="26"/>
          <w:szCs w:val="26"/>
        </w:rPr>
        <w:t>Планируемые результаты</w:t>
      </w:r>
      <w:r w:rsidR="007D337B">
        <w:rPr>
          <w:b/>
          <w:color w:val="231F20"/>
          <w:sz w:val="26"/>
          <w:szCs w:val="26"/>
        </w:rPr>
        <w:t xml:space="preserve"> учебного</w:t>
      </w:r>
      <w:r w:rsidRPr="007D337B">
        <w:rPr>
          <w:b/>
          <w:color w:val="231F20"/>
          <w:sz w:val="26"/>
          <w:szCs w:val="26"/>
        </w:rPr>
        <w:t xml:space="preserve"> курса внеурочной деятельности «Формула правильного питания»</w:t>
      </w:r>
    </w:p>
    <w:p w:rsidR="00387AFB" w:rsidRPr="007D337B" w:rsidRDefault="00387AFB" w:rsidP="007D337B">
      <w:pPr>
        <w:pStyle w:val="2"/>
        <w:spacing w:before="0"/>
        <w:rPr>
          <w:rFonts w:ascii="Times New Roman" w:hAnsi="Times New Roman" w:cs="Times New Roman"/>
        </w:rPr>
      </w:pPr>
      <w:r w:rsidRPr="007D337B">
        <w:rPr>
          <w:rFonts w:ascii="Times New Roman" w:hAnsi="Times New Roman" w:cs="Times New Roman"/>
          <w:color w:val="231F20"/>
          <w:w w:val="80"/>
        </w:rPr>
        <w:t>ЛИЧНОСТНЫЕ</w:t>
      </w:r>
      <w:r w:rsidRPr="007D337B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7D337B">
        <w:rPr>
          <w:rFonts w:ascii="Times New Roman" w:hAnsi="Times New Roman" w:cs="Times New Roman"/>
          <w:color w:val="231F20"/>
          <w:spacing w:val="-2"/>
          <w:w w:val="90"/>
        </w:rPr>
        <w:t>РЕЗУЛЬТАТЫ</w:t>
      </w:r>
    </w:p>
    <w:p w:rsidR="00387AFB" w:rsidRPr="007D337B" w:rsidRDefault="00387AFB" w:rsidP="007D337B">
      <w:pPr>
        <w:pStyle w:val="6"/>
        <w:spacing w:before="0"/>
        <w:rPr>
          <w:rFonts w:ascii="Times New Roman" w:hAnsi="Times New Roman" w:cs="Times New Roman"/>
          <w:sz w:val="26"/>
          <w:szCs w:val="26"/>
        </w:rPr>
      </w:pPr>
      <w:r w:rsidRPr="007D337B">
        <w:rPr>
          <w:rFonts w:ascii="Times New Roman" w:hAnsi="Times New Roman" w:cs="Times New Roman"/>
          <w:color w:val="231F20"/>
          <w:w w:val="95"/>
          <w:sz w:val="26"/>
          <w:szCs w:val="26"/>
        </w:rPr>
        <w:t>Патриотическое</w:t>
      </w:r>
      <w:r w:rsidRPr="007D337B">
        <w:rPr>
          <w:rFonts w:ascii="Times New Roman" w:hAnsi="Times New Roman" w:cs="Times New Roman"/>
          <w:color w:val="231F20"/>
          <w:spacing w:val="71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spacing w:val="-2"/>
          <w:sz w:val="26"/>
          <w:szCs w:val="26"/>
        </w:rPr>
        <w:t>воспитание:</w:t>
      </w:r>
    </w:p>
    <w:p w:rsidR="00387AFB" w:rsidRPr="007D337B" w:rsidRDefault="00387AFB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4"/>
        <w:jc w:val="both"/>
        <w:rPr>
          <w:sz w:val="26"/>
          <w:szCs w:val="26"/>
        </w:rPr>
      </w:pPr>
      <w:r w:rsidRPr="007D337B">
        <w:rPr>
          <w:color w:val="231F20"/>
          <w:w w:val="95"/>
          <w:sz w:val="26"/>
          <w:szCs w:val="26"/>
        </w:rPr>
        <w:t>отношение к культуре питания и как к важной составляющей культуры.</w:t>
      </w:r>
    </w:p>
    <w:p w:rsidR="00387AFB" w:rsidRPr="007D337B" w:rsidRDefault="00387AFB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4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Гражданское</w:t>
      </w:r>
      <w:r w:rsidRPr="007D337B">
        <w:rPr>
          <w:color w:val="231F20"/>
          <w:spacing w:val="16"/>
          <w:sz w:val="26"/>
          <w:szCs w:val="26"/>
        </w:rPr>
        <w:t xml:space="preserve"> </w:t>
      </w:r>
      <w:r w:rsidRPr="007D337B">
        <w:rPr>
          <w:color w:val="231F20"/>
          <w:spacing w:val="-2"/>
          <w:sz w:val="26"/>
          <w:szCs w:val="26"/>
        </w:rPr>
        <w:t>воспитание:</w:t>
      </w:r>
    </w:p>
    <w:p w:rsidR="00387AFB" w:rsidRPr="007D337B" w:rsidRDefault="00387AFB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готовность</w:t>
      </w:r>
      <w:r w:rsidRPr="007D337B">
        <w:rPr>
          <w:color w:val="231F20"/>
          <w:spacing w:val="-3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к</w:t>
      </w:r>
      <w:r w:rsidRPr="007D337B">
        <w:rPr>
          <w:color w:val="231F20"/>
          <w:spacing w:val="-3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конструктивной</w:t>
      </w:r>
      <w:r w:rsidRPr="007D337B">
        <w:rPr>
          <w:color w:val="231F20"/>
          <w:spacing w:val="-3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совместной</w:t>
      </w:r>
      <w:r w:rsidRPr="007D337B">
        <w:rPr>
          <w:color w:val="231F20"/>
          <w:spacing w:val="-3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деятельности</w:t>
      </w:r>
      <w:r w:rsidRPr="007D337B">
        <w:rPr>
          <w:color w:val="231F20"/>
          <w:spacing w:val="-3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 xml:space="preserve">при </w:t>
      </w:r>
      <w:r w:rsidRPr="007D337B">
        <w:rPr>
          <w:color w:val="231F20"/>
          <w:w w:val="95"/>
          <w:sz w:val="26"/>
          <w:szCs w:val="26"/>
        </w:rPr>
        <w:t>выполнении исследований и проектов, стремление к взаимо</w:t>
      </w:r>
      <w:r w:rsidRPr="007D337B">
        <w:rPr>
          <w:color w:val="231F20"/>
          <w:sz w:val="26"/>
          <w:szCs w:val="26"/>
        </w:rPr>
        <w:t>пониманию и взаимопомощи.</w:t>
      </w:r>
    </w:p>
    <w:p w:rsidR="00387AFB" w:rsidRPr="007D337B" w:rsidRDefault="00387AFB" w:rsidP="007D337B">
      <w:pPr>
        <w:pStyle w:val="6"/>
        <w:spacing w:before="0"/>
        <w:rPr>
          <w:rFonts w:ascii="Times New Roman" w:hAnsi="Times New Roman" w:cs="Times New Roman"/>
          <w:sz w:val="26"/>
          <w:szCs w:val="26"/>
        </w:rPr>
      </w:pPr>
      <w:r w:rsidRPr="007D337B">
        <w:rPr>
          <w:rFonts w:ascii="Times New Roman" w:hAnsi="Times New Roman" w:cs="Times New Roman"/>
          <w:color w:val="231F20"/>
          <w:w w:val="95"/>
          <w:sz w:val="26"/>
          <w:szCs w:val="26"/>
        </w:rPr>
        <w:t>Духовно-нравственное</w:t>
      </w:r>
      <w:r w:rsidRPr="007D337B">
        <w:rPr>
          <w:rFonts w:ascii="Times New Roman" w:hAnsi="Times New Roman" w:cs="Times New Roman"/>
          <w:color w:val="231F20"/>
          <w:spacing w:val="76"/>
          <w:w w:val="150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spacing w:val="-2"/>
          <w:w w:val="95"/>
          <w:sz w:val="26"/>
          <w:szCs w:val="26"/>
        </w:rPr>
        <w:t>воспитание:</w:t>
      </w:r>
    </w:p>
    <w:p w:rsidR="00387AFB" w:rsidRPr="007D337B" w:rsidRDefault="00387AFB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color w:val="231F20"/>
          <w:w w:val="95"/>
          <w:sz w:val="26"/>
          <w:szCs w:val="26"/>
        </w:rPr>
        <w:t>готовность оценивать поведение и поступки с позиции нрав</w:t>
      </w:r>
      <w:r w:rsidRPr="007D337B">
        <w:rPr>
          <w:color w:val="231F20"/>
          <w:sz w:val="26"/>
          <w:szCs w:val="26"/>
        </w:rPr>
        <w:t>ственных норм и норм экологической культуры;</w:t>
      </w:r>
    </w:p>
    <w:p w:rsidR="00387AFB" w:rsidRPr="007D337B" w:rsidRDefault="00387AFB" w:rsidP="007D337B">
      <w:pPr>
        <w:pStyle w:val="6"/>
        <w:spacing w:before="0"/>
        <w:rPr>
          <w:rFonts w:ascii="Times New Roman" w:hAnsi="Times New Roman" w:cs="Times New Roman"/>
          <w:sz w:val="26"/>
          <w:szCs w:val="26"/>
        </w:rPr>
      </w:pPr>
      <w:r w:rsidRPr="007D337B">
        <w:rPr>
          <w:rFonts w:ascii="Times New Roman" w:hAnsi="Times New Roman" w:cs="Times New Roman"/>
          <w:color w:val="231F20"/>
          <w:w w:val="95"/>
          <w:sz w:val="26"/>
          <w:szCs w:val="26"/>
        </w:rPr>
        <w:t>Эстетическое</w:t>
      </w:r>
      <w:r w:rsidRPr="007D337B">
        <w:rPr>
          <w:rFonts w:ascii="Times New Roman" w:hAnsi="Times New Roman" w:cs="Times New Roman"/>
          <w:color w:val="231F20"/>
          <w:spacing w:val="64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spacing w:val="-2"/>
          <w:sz w:val="26"/>
          <w:szCs w:val="26"/>
        </w:rPr>
        <w:t>воспитание:</w:t>
      </w:r>
    </w:p>
    <w:p w:rsidR="00387AFB" w:rsidRPr="007D337B" w:rsidRDefault="00387AFB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понимание роли правильного питания в формировании эстетической культуры личности.</w:t>
      </w:r>
    </w:p>
    <w:p w:rsidR="00387AFB" w:rsidRPr="007D337B" w:rsidRDefault="00387AFB" w:rsidP="007D337B">
      <w:pPr>
        <w:pStyle w:val="6"/>
        <w:spacing w:before="0"/>
        <w:rPr>
          <w:rFonts w:ascii="Times New Roman" w:hAnsi="Times New Roman" w:cs="Times New Roman"/>
          <w:sz w:val="26"/>
          <w:szCs w:val="26"/>
        </w:rPr>
      </w:pPr>
      <w:r w:rsidRPr="007D337B">
        <w:rPr>
          <w:rFonts w:ascii="Times New Roman" w:hAnsi="Times New Roman" w:cs="Times New Roman"/>
          <w:color w:val="231F20"/>
          <w:w w:val="95"/>
          <w:sz w:val="26"/>
          <w:szCs w:val="26"/>
        </w:rPr>
        <w:t>Ценности</w:t>
      </w:r>
      <w:r w:rsidRPr="007D337B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w w:val="95"/>
          <w:sz w:val="26"/>
          <w:szCs w:val="26"/>
        </w:rPr>
        <w:t>научного</w:t>
      </w:r>
      <w:r w:rsidRPr="007D337B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spacing w:val="-2"/>
          <w:w w:val="95"/>
          <w:sz w:val="26"/>
          <w:szCs w:val="26"/>
        </w:rPr>
        <w:t>познания:</w:t>
      </w:r>
    </w:p>
    <w:p w:rsidR="00387AFB" w:rsidRPr="007D337B" w:rsidRDefault="00387AFB" w:rsidP="007D337B">
      <w:pPr>
        <w:rPr>
          <w:b/>
          <w:color w:val="231F20"/>
          <w:sz w:val="26"/>
          <w:szCs w:val="26"/>
        </w:rPr>
      </w:pPr>
      <w:r w:rsidRPr="007D337B">
        <w:rPr>
          <w:color w:val="231F20"/>
          <w:w w:val="95"/>
          <w:sz w:val="26"/>
          <w:szCs w:val="26"/>
        </w:rPr>
        <w:t>ориентация на современную систему научных представлений о</w:t>
      </w:r>
      <w:r w:rsidRPr="007D337B">
        <w:rPr>
          <w:color w:val="231F20"/>
          <w:spacing w:val="-1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взаимосвязях человека с природной и социальной средой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rPr>
          <w:b/>
          <w:sz w:val="26"/>
          <w:szCs w:val="26"/>
        </w:rPr>
      </w:pPr>
      <w:bookmarkStart w:id="1" w:name="_Hlk116204516"/>
      <w:r w:rsidRPr="007D337B">
        <w:rPr>
          <w:b/>
          <w:color w:val="231F20"/>
          <w:sz w:val="26"/>
          <w:szCs w:val="26"/>
        </w:rPr>
        <w:t>Формирование культуры здоровья: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4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ответственное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отношение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к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своему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здоровью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установка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 xml:space="preserve">на </w:t>
      </w:r>
      <w:r w:rsidRPr="007D337B">
        <w:rPr>
          <w:color w:val="231F20"/>
          <w:w w:val="95"/>
          <w:sz w:val="26"/>
          <w:szCs w:val="26"/>
        </w:rPr>
        <w:t>здоровый образ жизни (здоровое питание, соблюдение гигие</w:t>
      </w:r>
      <w:r w:rsidRPr="007D337B">
        <w:rPr>
          <w:color w:val="231F20"/>
          <w:sz w:val="26"/>
          <w:szCs w:val="26"/>
        </w:rPr>
        <w:t>нических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правил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норм,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сбалансированный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режим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занятий и отдыха, регулярная физическая активность);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color w:val="231F20"/>
          <w:w w:val="95"/>
          <w:sz w:val="26"/>
          <w:szCs w:val="26"/>
        </w:rPr>
        <w:t>осознание последствий и неприятие вредных привычек (упо</w:t>
      </w:r>
      <w:r w:rsidRPr="007D337B">
        <w:rPr>
          <w:color w:val="231F20"/>
          <w:sz w:val="26"/>
          <w:szCs w:val="26"/>
        </w:rPr>
        <w:t>требление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алкоголя,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наркотиков,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курение)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иных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форм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вреда для физического и психического здоровья</w:t>
      </w:r>
      <w:r w:rsidR="000E77FD" w:rsidRPr="007D337B">
        <w:rPr>
          <w:color w:val="231F20"/>
          <w:sz w:val="26"/>
          <w:szCs w:val="26"/>
        </w:rPr>
        <w:t>;</w:t>
      </w:r>
    </w:p>
    <w:p w:rsidR="000E77FD" w:rsidRPr="007D337B" w:rsidRDefault="000E77FD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sz w:val="26"/>
          <w:szCs w:val="26"/>
        </w:rPr>
        <w:t>ориентироваться в ассортименте наиболее типичных продуктов питания, сознательно выбирая наиболее полезные;</w:t>
      </w:r>
    </w:p>
    <w:p w:rsidR="000E77FD" w:rsidRPr="007D337B" w:rsidRDefault="000E77FD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sz w:val="26"/>
          <w:szCs w:val="26"/>
        </w:rPr>
        <w:t>оценивание своего рацион</w:t>
      </w:r>
      <w:r w:rsidR="00E307B1" w:rsidRPr="007D337B">
        <w:rPr>
          <w:sz w:val="26"/>
          <w:szCs w:val="26"/>
        </w:rPr>
        <w:t>а</w:t>
      </w:r>
      <w:r w:rsidRPr="007D337B">
        <w:rPr>
          <w:sz w:val="26"/>
          <w:szCs w:val="26"/>
        </w:rPr>
        <w:t xml:space="preserve"> и режим</w:t>
      </w:r>
      <w:r w:rsidR="00E307B1" w:rsidRPr="007D337B">
        <w:rPr>
          <w:sz w:val="26"/>
          <w:szCs w:val="26"/>
        </w:rPr>
        <w:t>а</w:t>
      </w:r>
      <w:r w:rsidRPr="007D337B">
        <w:rPr>
          <w:sz w:val="26"/>
          <w:szCs w:val="26"/>
        </w:rPr>
        <w:t xml:space="preserve"> питания с точки зрения соответствия  требованиям здорового образа жизни и с учётом границ личностной активности корректировать несоответствия;                                                                                         </w:t>
      </w:r>
    </w:p>
    <w:p w:rsidR="00F3076C" w:rsidRPr="007D337B" w:rsidRDefault="00F3076C" w:rsidP="007D337B">
      <w:pPr>
        <w:pStyle w:val="6"/>
        <w:spacing w:before="0"/>
        <w:rPr>
          <w:rFonts w:ascii="Times New Roman" w:hAnsi="Times New Roman" w:cs="Times New Roman"/>
          <w:sz w:val="26"/>
          <w:szCs w:val="26"/>
        </w:rPr>
      </w:pPr>
      <w:r w:rsidRPr="007D337B">
        <w:rPr>
          <w:rFonts w:ascii="Times New Roman" w:hAnsi="Times New Roman" w:cs="Times New Roman"/>
          <w:color w:val="231F20"/>
          <w:w w:val="95"/>
          <w:sz w:val="26"/>
          <w:szCs w:val="26"/>
        </w:rPr>
        <w:t>Трудовое</w:t>
      </w:r>
      <w:r w:rsidRPr="007D337B">
        <w:rPr>
          <w:rFonts w:ascii="Times New Roman" w:hAnsi="Times New Roman" w:cs="Times New Roman"/>
          <w:color w:val="231F20"/>
          <w:spacing w:val="26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spacing w:val="-2"/>
          <w:sz w:val="26"/>
          <w:szCs w:val="26"/>
        </w:rPr>
        <w:t>воспитание: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4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активное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участие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в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решении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практических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задач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(в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рамках семьи,</w:t>
      </w:r>
      <w:r w:rsidRPr="007D337B">
        <w:rPr>
          <w:color w:val="231F20"/>
          <w:spacing w:val="-1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школы,</w:t>
      </w:r>
      <w:r w:rsidRPr="007D337B">
        <w:rPr>
          <w:color w:val="231F20"/>
          <w:spacing w:val="-1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города,</w:t>
      </w:r>
      <w:r w:rsidRPr="007D337B">
        <w:rPr>
          <w:color w:val="231F20"/>
          <w:spacing w:val="-1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края)</w:t>
      </w:r>
      <w:r w:rsidRPr="007D337B">
        <w:rPr>
          <w:color w:val="231F20"/>
          <w:spacing w:val="-1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 xml:space="preserve">валеологической </w:t>
      </w:r>
      <w:r w:rsidRPr="007D337B">
        <w:rPr>
          <w:color w:val="231F20"/>
          <w:w w:val="95"/>
          <w:sz w:val="26"/>
          <w:szCs w:val="26"/>
        </w:rPr>
        <w:t>направленности, Экологическое</w:t>
      </w:r>
      <w:r w:rsidRPr="007D337B">
        <w:rPr>
          <w:color w:val="231F20"/>
          <w:spacing w:val="44"/>
          <w:sz w:val="26"/>
          <w:szCs w:val="26"/>
        </w:rPr>
        <w:t xml:space="preserve"> </w:t>
      </w:r>
      <w:r w:rsidRPr="007D337B">
        <w:rPr>
          <w:color w:val="231F20"/>
          <w:spacing w:val="-2"/>
          <w:sz w:val="26"/>
          <w:szCs w:val="26"/>
        </w:rPr>
        <w:t>воспитание:</w:t>
      </w:r>
    </w:p>
    <w:p w:rsidR="00F3076C" w:rsidRPr="007D337B" w:rsidRDefault="00F3076C" w:rsidP="007D337B">
      <w:pPr>
        <w:pStyle w:val="6"/>
        <w:spacing w:before="0"/>
        <w:ind w:left="156" w:firstLine="226"/>
        <w:rPr>
          <w:rFonts w:ascii="Times New Roman" w:hAnsi="Times New Roman" w:cs="Times New Roman"/>
          <w:sz w:val="26"/>
          <w:szCs w:val="26"/>
        </w:rPr>
      </w:pPr>
      <w:r w:rsidRPr="007D337B">
        <w:rPr>
          <w:rFonts w:ascii="Times New Roman" w:hAnsi="Times New Roman" w:cs="Times New Roman"/>
          <w:color w:val="231F20"/>
          <w:sz w:val="26"/>
          <w:szCs w:val="26"/>
        </w:rPr>
        <w:t>Адаптация</w:t>
      </w:r>
      <w:r w:rsidRPr="007D337B">
        <w:rPr>
          <w:rFonts w:ascii="Times New Roman" w:hAnsi="Times New Roman" w:cs="Times New Roman"/>
          <w:color w:val="231F20"/>
          <w:spacing w:val="80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sz w:val="26"/>
          <w:szCs w:val="26"/>
        </w:rPr>
        <w:t>обучающегося</w:t>
      </w:r>
      <w:r w:rsidRPr="007D337B">
        <w:rPr>
          <w:rFonts w:ascii="Times New Roman" w:hAnsi="Times New Roman" w:cs="Times New Roman"/>
          <w:color w:val="231F20"/>
          <w:spacing w:val="80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sz w:val="26"/>
          <w:szCs w:val="26"/>
        </w:rPr>
        <w:t>к</w:t>
      </w:r>
      <w:r w:rsidRPr="007D337B">
        <w:rPr>
          <w:rFonts w:ascii="Times New Roman" w:hAnsi="Times New Roman" w:cs="Times New Roman"/>
          <w:color w:val="231F20"/>
          <w:spacing w:val="80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sz w:val="26"/>
          <w:szCs w:val="26"/>
        </w:rPr>
        <w:t>изменяющимся</w:t>
      </w:r>
      <w:r w:rsidRPr="007D337B">
        <w:rPr>
          <w:rFonts w:ascii="Times New Roman" w:hAnsi="Times New Roman" w:cs="Times New Roman"/>
          <w:color w:val="231F20"/>
          <w:spacing w:val="80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sz w:val="26"/>
          <w:szCs w:val="26"/>
        </w:rPr>
        <w:t>условиям</w:t>
      </w:r>
      <w:r w:rsidRPr="007D337B">
        <w:rPr>
          <w:rFonts w:ascii="Times New Roman" w:hAnsi="Times New Roman" w:cs="Times New Roman"/>
          <w:color w:val="231F20"/>
          <w:spacing w:val="80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sz w:val="26"/>
          <w:szCs w:val="26"/>
        </w:rPr>
        <w:t>со- циальной и природной среды: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jc w:val="both"/>
        <w:rPr>
          <w:sz w:val="26"/>
          <w:szCs w:val="26"/>
        </w:rPr>
      </w:pPr>
      <w:r w:rsidRPr="007D337B">
        <w:rPr>
          <w:color w:val="231F20"/>
          <w:w w:val="95"/>
          <w:sz w:val="26"/>
          <w:szCs w:val="26"/>
        </w:rPr>
        <w:t>адекватная</w:t>
      </w:r>
      <w:r w:rsidRPr="007D337B">
        <w:rPr>
          <w:color w:val="231F20"/>
          <w:spacing w:val="36"/>
          <w:sz w:val="26"/>
          <w:szCs w:val="26"/>
        </w:rPr>
        <w:t xml:space="preserve"> </w:t>
      </w:r>
      <w:r w:rsidRPr="007D337B">
        <w:rPr>
          <w:color w:val="231F20"/>
          <w:w w:val="95"/>
          <w:sz w:val="26"/>
          <w:szCs w:val="26"/>
        </w:rPr>
        <w:t>оценка</w:t>
      </w:r>
      <w:r w:rsidRPr="007D337B">
        <w:rPr>
          <w:color w:val="231F20"/>
          <w:spacing w:val="37"/>
          <w:sz w:val="26"/>
          <w:szCs w:val="26"/>
        </w:rPr>
        <w:t xml:space="preserve"> </w:t>
      </w:r>
      <w:r w:rsidRPr="007D337B">
        <w:rPr>
          <w:color w:val="231F20"/>
          <w:w w:val="95"/>
          <w:sz w:val="26"/>
          <w:szCs w:val="26"/>
        </w:rPr>
        <w:t>изменяющихся</w:t>
      </w:r>
      <w:r w:rsidRPr="007D337B">
        <w:rPr>
          <w:color w:val="231F20"/>
          <w:spacing w:val="37"/>
          <w:sz w:val="26"/>
          <w:szCs w:val="26"/>
        </w:rPr>
        <w:t xml:space="preserve"> </w:t>
      </w:r>
      <w:r w:rsidRPr="007D337B">
        <w:rPr>
          <w:color w:val="231F20"/>
          <w:spacing w:val="-2"/>
          <w:w w:val="95"/>
          <w:sz w:val="26"/>
          <w:szCs w:val="26"/>
        </w:rPr>
        <w:t>условий;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принятие решения (индивидуальное, в группе) в изменяю</w:t>
      </w:r>
      <w:r w:rsidRPr="007D337B">
        <w:rPr>
          <w:color w:val="231F20"/>
          <w:w w:val="95"/>
          <w:sz w:val="26"/>
          <w:szCs w:val="26"/>
        </w:rPr>
        <w:t xml:space="preserve">щихся условиях на основании анализа </w:t>
      </w:r>
      <w:r w:rsidR="000E77FD" w:rsidRPr="007D337B">
        <w:rPr>
          <w:color w:val="231F20"/>
          <w:w w:val="95"/>
          <w:sz w:val="26"/>
          <w:szCs w:val="26"/>
        </w:rPr>
        <w:t xml:space="preserve">валеологической </w:t>
      </w:r>
      <w:r w:rsidRPr="007D337B">
        <w:rPr>
          <w:color w:val="231F20"/>
          <w:w w:val="95"/>
          <w:sz w:val="26"/>
          <w:szCs w:val="26"/>
        </w:rPr>
        <w:t>инфор</w:t>
      </w:r>
      <w:r w:rsidRPr="007D337B">
        <w:rPr>
          <w:color w:val="231F20"/>
          <w:spacing w:val="-2"/>
          <w:sz w:val="26"/>
          <w:szCs w:val="26"/>
        </w:rPr>
        <w:t>мации;</w:t>
      </w:r>
    </w:p>
    <w:p w:rsidR="00F3076C" w:rsidRPr="007D337B" w:rsidRDefault="00F3076C" w:rsidP="007D337B">
      <w:pPr>
        <w:pStyle w:val="2"/>
        <w:spacing w:before="0"/>
        <w:rPr>
          <w:rFonts w:ascii="Times New Roman" w:hAnsi="Times New Roman" w:cs="Times New Roman"/>
        </w:rPr>
      </w:pPr>
      <w:r w:rsidRPr="007D337B">
        <w:rPr>
          <w:rFonts w:ascii="Times New Roman" w:hAnsi="Times New Roman" w:cs="Times New Roman"/>
          <w:color w:val="231F20"/>
          <w:w w:val="80"/>
        </w:rPr>
        <w:t>МЕТАПРЕДМЕТНЫЕ</w:t>
      </w:r>
      <w:r w:rsidRPr="007D337B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7D337B">
        <w:rPr>
          <w:rFonts w:ascii="Times New Roman" w:hAnsi="Times New Roman" w:cs="Times New Roman"/>
          <w:color w:val="231F20"/>
          <w:spacing w:val="-2"/>
          <w:w w:val="90"/>
        </w:rPr>
        <w:t>РЕЗУЛЬТАТЫ</w:t>
      </w:r>
    </w:p>
    <w:p w:rsidR="00F3076C" w:rsidRPr="007D337B" w:rsidRDefault="00F3076C" w:rsidP="007D337B">
      <w:pPr>
        <w:pStyle w:val="6"/>
        <w:spacing w:before="0"/>
        <w:rPr>
          <w:rFonts w:ascii="Times New Roman" w:hAnsi="Times New Roman" w:cs="Times New Roman"/>
          <w:sz w:val="26"/>
          <w:szCs w:val="26"/>
        </w:rPr>
      </w:pPr>
      <w:r w:rsidRPr="007D337B">
        <w:rPr>
          <w:rFonts w:ascii="Times New Roman" w:hAnsi="Times New Roman" w:cs="Times New Roman"/>
          <w:color w:val="231F20"/>
          <w:w w:val="95"/>
          <w:sz w:val="26"/>
          <w:szCs w:val="26"/>
        </w:rPr>
        <w:t>Универсальные</w:t>
      </w:r>
      <w:r w:rsidRPr="007D337B">
        <w:rPr>
          <w:rFonts w:ascii="Times New Roman" w:hAnsi="Times New Roman" w:cs="Times New Roman"/>
          <w:color w:val="231F20"/>
          <w:spacing w:val="58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w w:val="95"/>
          <w:sz w:val="26"/>
          <w:szCs w:val="26"/>
        </w:rPr>
        <w:t>познавательные</w:t>
      </w:r>
      <w:r w:rsidRPr="007D337B">
        <w:rPr>
          <w:rFonts w:ascii="Times New Roman" w:hAnsi="Times New Roman" w:cs="Times New Roman"/>
          <w:color w:val="231F20"/>
          <w:spacing w:val="58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spacing w:val="-2"/>
          <w:w w:val="95"/>
          <w:sz w:val="26"/>
          <w:szCs w:val="26"/>
        </w:rPr>
        <w:t>действия</w:t>
      </w:r>
    </w:p>
    <w:p w:rsidR="00F3076C" w:rsidRPr="007D337B" w:rsidRDefault="00F3076C" w:rsidP="007D337B">
      <w:pPr>
        <w:pStyle w:val="7"/>
        <w:spacing w:before="0"/>
        <w:rPr>
          <w:rFonts w:ascii="Times New Roman" w:hAnsi="Times New Roman" w:cs="Times New Roman"/>
          <w:sz w:val="26"/>
          <w:szCs w:val="26"/>
        </w:rPr>
      </w:pPr>
      <w:r w:rsidRPr="007D337B">
        <w:rPr>
          <w:rFonts w:ascii="Times New Roman" w:hAnsi="Times New Roman" w:cs="Times New Roman"/>
          <w:color w:val="231F20"/>
          <w:w w:val="110"/>
          <w:sz w:val="26"/>
          <w:szCs w:val="26"/>
        </w:rPr>
        <w:t>Базовые</w:t>
      </w:r>
      <w:r w:rsidRPr="007D337B">
        <w:rPr>
          <w:rFonts w:ascii="Times New Roman" w:hAnsi="Times New Roman" w:cs="Times New Roman"/>
          <w:color w:val="231F20"/>
          <w:spacing w:val="5"/>
          <w:w w:val="110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w w:val="110"/>
          <w:sz w:val="26"/>
          <w:szCs w:val="26"/>
        </w:rPr>
        <w:t>логические</w:t>
      </w:r>
      <w:r w:rsidRPr="007D337B">
        <w:rPr>
          <w:rFonts w:ascii="Times New Roman" w:hAnsi="Times New Roman" w:cs="Times New Roman"/>
          <w:color w:val="231F20"/>
          <w:spacing w:val="5"/>
          <w:w w:val="110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spacing w:val="-2"/>
          <w:w w:val="110"/>
          <w:sz w:val="26"/>
          <w:szCs w:val="26"/>
        </w:rPr>
        <w:t>действия:</w:t>
      </w:r>
    </w:p>
    <w:p w:rsidR="00AB485E" w:rsidRPr="007D337B" w:rsidRDefault="00AB485E" w:rsidP="007D337B">
      <w:pPr>
        <w:pStyle w:val="a7"/>
        <w:numPr>
          <w:ilvl w:val="0"/>
          <w:numId w:val="25"/>
        </w:numPr>
        <w:rPr>
          <w:sz w:val="26"/>
          <w:szCs w:val="26"/>
        </w:rPr>
      </w:pPr>
      <w:r w:rsidRPr="007D337B">
        <w:rPr>
          <w:sz w:val="26"/>
          <w:szCs w:val="26"/>
        </w:rPr>
        <w:t xml:space="preserve">характеризовать явления (действия и поступки), давать им объективную оценку на основе освоенных знаний и имеющегося опыта;                                                    </w:t>
      </w:r>
    </w:p>
    <w:p w:rsidR="00AB485E" w:rsidRPr="007D337B" w:rsidRDefault="00AB485E" w:rsidP="007D337B">
      <w:pPr>
        <w:pStyle w:val="a7"/>
        <w:numPr>
          <w:ilvl w:val="0"/>
          <w:numId w:val="25"/>
        </w:numPr>
        <w:rPr>
          <w:sz w:val="26"/>
          <w:szCs w:val="26"/>
        </w:rPr>
      </w:pPr>
      <w:r w:rsidRPr="007D337B">
        <w:rPr>
          <w:sz w:val="26"/>
          <w:szCs w:val="26"/>
        </w:rPr>
        <w:t xml:space="preserve">находить ошибки при выполнении учебных заданий, отбирать способы их исправления;  </w:t>
      </w:r>
    </w:p>
    <w:p w:rsidR="00AB485E" w:rsidRPr="007D337B" w:rsidRDefault="00AB485E" w:rsidP="007D337B">
      <w:pPr>
        <w:pStyle w:val="a7"/>
        <w:numPr>
          <w:ilvl w:val="0"/>
          <w:numId w:val="25"/>
        </w:numPr>
        <w:rPr>
          <w:sz w:val="26"/>
          <w:szCs w:val="26"/>
        </w:rPr>
      </w:pPr>
      <w:r w:rsidRPr="007D337B">
        <w:rPr>
          <w:sz w:val="26"/>
          <w:szCs w:val="26"/>
        </w:rPr>
        <w:t xml:space="preserve">общаться и взаимодействовать со сверстниками на принципах взаимоуважения и взаимопомощи, дружбы и толерантности;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485E" w:rsidRPr="007D337B" w:rsidRDefault="00AB485E" w:rsidP="007D337B">
      <w:pPr>
        <w:pStyle w:val="a7"/>
        <w:numPr>
          <w:ilvl w:val="0"/>
          <w:numId w:val="25"/>
        </w:numPr>
        <w:rPr>
          <w:sz w:val="26"/>
          <w:szCs w:val="26"/>
        </w:rPr>
      </w:pPr>
      <w:r w:rsidRPr="007D337B">
        <w:rPr>
          <w:sz w:val="26"/>
          <w:szCs w:val="26"/>
        </w:rPr>
        <w:t xml:space="preserve">анализировать и объективно оценивать результаты собственного труда, находить </w:t>
      </w:r>
      <w:r w:rsidRPr="007D337B">
        <w:rPr>
          <w:sz w:val="26"/>
          <w:szCs w:val="26"/>
        </w:rPr>
        <w:lastRenderedPageBreak/>
        <w:t xml:space="preserve">возможности и способы их улучшения;                                                           </w:t>
      </w:r>
    </w:p>
    <w:p w:rsidR="00AB485E" w:rsidRPr="007D337B" w:rsidRDefault="00AB485E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4"/>
        <w:jc w:val="both"/>
        <w:rPr>
          <w:sz w:val="26"/>
          <w:szCs w:val="26"/>
        </w:rPr>
      </w:pPr>
      <w:r w:rsidRPr="007D337B">
        <w:rPr>
          <w:sz w:val="26"/>
          <w:szCs w:val="26"/>
        </w:rPr>
        <w:t>оценивать красоту телосложения и осанки, сравнивать их с эталонными образцами;</w:t>
      </w:r>
    </w:p>
    <w:p w:rsidR="00F3076C" w:rsidRPr="007D337B" w:rsidRDefault="00F3076C" w:rsidP="007D337B">
      <w:pPr>
        <w:pStyle w:val="7"/>
        <w:spacing w:before="0"/>
        <w:rPr>
          <w:rFonts w:ascii="Times New Roman" w:hAnsi="Times New Roman" w:cs="Times New Roman"/>
          <w:sz w:val="26"/>
          <w:szCs w:val="26"/>
        </w:rPr>
      </w:pPr>
      <w:r w:rsidRPr="007D337B">
        <w:rPr>
          <w:rFonts w:ascii="Times New Roman" w:hAnsi="Times New Roman" w:cs="Times New Roman"/>
          <w:color w:val="231F20"/>
          <w:w w:val="110"/>
          <w:sz w:val="26"/>
          <w:szCs w:val="26"/>
        </w:rPr>
        <w:t>Базовые</w:t>
      </w:r>
      <w:r w:rsidRPr="007D337B">
        <w:rPr>
          <w:rFonts w:ascii="Times New Roman" w:hAnsi="Times New Roman" w:cs="Times New Roman"/>
          <w:color w:val="231F20"/>
          <w:spacing w:val="-8"/>
          <w:w w:val="110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w w:val="110"/>
          <w:sz w:val="26"/>
          <w:szCs w:val="26"/>
        </w:rPr>
        <w:t>исследовательские</w:t>
      </w:r>
      <w:r w:rsidRPr="007D337B">
        <w:rPr>
          <w:rFonts w:ascii="Times New Roman" w:hAnsi="Times New Roman" w:cs="Times New Roman"/>
          <w:color w:val="231F20"/>
          <w:spacing w:val="-8"/>
          <w:w w:val="110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spacing w:val="-2"/>
          <w:w w:val="110"/>
          <w:sz w:val="26"/>
          <w:szCs w:val="26"/>
        </w:rPr>
        <w:t>действия: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color w:val="231F20"/>
          <w:w w:val="95"/>
          <w:sz w:val="26"/>
          <w:szCs w:val="26"/>
        </w:rPr>
        <w:t>использовать вопросы как исследовательский инструмент по</w:t>
      </w:r>
      <w:r w:rsidRPr="007D337B">
        <w:rPr>
          <w:color w:val="231F20"/>
          <w:spacing w:val="-2"/>
          <w:sz w:val="26"/>
          <w:szCs w:val="26"/>
        </w:rPr>
        <w:t>знания;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color w:val="231F20"/>
          <w:w w:val="95"/>
          <w:sz w:val="26"/>
          <w:szCs w:val="26"/>
        </w:rPr>
        <w:t>формулировать вопросы, фиксирующие разрыв между реаль</w:t>
      </w:r>
      <w:r w:rsidRPr="007D337B">
        <w:rPr>
          <w:color w:val="231F20"/>
          <w:sz w:val="26"/>
          <w:szCs w:val="26"/>
        </w:rPr>
        <w:t>ным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желательным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состоянием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ситуации,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объекта,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самостоятельно устанавливать искомое и данное;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4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 xml:space="preserve">проводить по самостоятельно составленному плану наблюдение, несложный эксперимент, небольшое </w:t>
      </w:r>
      <w:r w:rsidRPr="007D337B">
        <w:rPr>
          <w:color w:val="231F20"/>
          <w:w w:val="95"/>
          <w:sz w:val="26"/>
          <w:szCs w:val="26"/>
        </w:rPr>
        <w:t>исследование по установлению особенностей объекта (процесса) изучения, причинно-следственных связей</w:t>
      </w:r>
      <w:r w:rsidRPr="007D337B">
        <w:rPr>
          <w:color w:val="231F20"/>
          <w:spacing w:val="40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 зависимостей объектов между собой;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4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оценивать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на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применимость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достоверность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информацию, полученную в ходе наблюдения и эксперимента;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4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самостоятельно</w:t>
      </w:r>
      <w:r w:rsidRPr="007D337B">
        <w:rPr>
          <w:color w:val="231F20"/>
          <w:spacing w:val="-8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формулировать</w:t>
      </w:r>
      <w:r w:rsidRPr="007D337B">
        <w:rPr>
          <w:color w:val="231F20"/>
          <w:spacing w:val="-8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обобщения</w:t>
      </w:r>
      <w:r w:rsidRPr="007D337B">
        <w:rPr>
          <w:color w:val="231F20"/>
          <w:spacing w:val="-8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8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выводы</w:t>
      </w:r>
      <w:r w:rsidRPr="007D337B">
        <w:rPr>
          <w:color w:val="231F20"/>
          <w:spacing w:val="-8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по</w:t>
      </w:r>
      <w:r w:rsidRPr="007D337B">
        <w:rPr>
          <w:color w:val="231F20"/>
          <w:spacing w:val="-8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ре</w:t>
      </w:r>
      <w:r w:rsidRPr="007D337B">
        <w:rPr>
          <w:color w:val="231F20"/>
          <w:spacing w:val="-2"/>
          <w:sz w:val="26"/>
          <w:szCs w:val="26"/>
        </w:rPr>
        <w:t>зультатам</w:t>
      </w:r>
      <w:r w:rsidRPr="007D337B">
        <w:rPr>
          <w:color w:val="231F20"/>
          <w:spacing w:val="-6"/>
          <w:sz w:val="26"/>
          <w:szCs w:val="26"/>
        </w:rPr>
        <w:t xml:space="preserve"> </w:t>
      </w:r>
      <w:r w:rsidRPr="007D337B">
        <w:rPr>
          <w:color w:val="231F20"/>
          <w:spacing w:val="-2"/>
          <w:sz w:val="26"/>
          <w:szCs w:val="26"/>
        </w:rPr>
        <w:t>проведённого</w:t>
      </w:r>
      <w:r w:rsidRPr="007D337B">
        <w:rPr>
          <w:color w:val="231F20"/>
          <w:spacing w:val="-6"/>
          <w:sz w:val="26"/>
          <w:szCs w:val="26"/>
        </w:rPr>
        <w:t xml:space="preserve"> </w:t>
      </w:r>
      <w:r w:rsidRPr="007D337B">
        <w:rPr>
          <w:color w:val="231F20"/>
          <w:spacing w:val="-2"/>
          <w:sz w:val="26"/>
          <w:szCs w:val="26"/>
        </w:rPr>
        <w:t>наблюдения,</w:t>
      </w:r>
      <w:r w:rsidRPr="007D337B">
        <w:rPr>
          <w:color w:val="231F20"/>
          <w:spacing w:val="-6"/>
          <w:sz w:val="26"/>
          <w:szCs w:val="26"/>
        </w:rPr>
        <w:t xml:space="preserve"> </w:t>
      </w:r>
      <w:r w:rsidRPr="007D337B">
        <w:rPr>
          <w:color w:val="231F20"/>
          <w:spacing w:val="-2"/>
          <w:sz w:val="26"/>
          <w:szCs w:val="26"/>
        </w:rPr>
        <w:t>эксперимента,</w:t>
      </w:r>
      <w:r w:rsidRPr="007D337B">
        <w:rPr>
          <w:color w:val="231F20"/>
          <w:spacing w:val="-6"/>
          <w:sz w:val="26"/>
          <w:szCs w:val="26"/>
        </w:rPr>
        <w:t xml:space="preserve"> </w:t>
      </w:r>
      <w:r w:rsidRPr="007D337B">
        <w:rPr>
          <w:color w:val="231F20"/>
          <w:spacing w:val="-2"/>
          <w:sz w:val="26"/>
          <w:szCs w:val="26"/>
        </w:rPr>
        <w:t xml:space="preserve">владеть </w:t>
      </w:r>
      <w:r w:rsidRPr="007D337B">
        <w:rPr>
          <w:color w:val="231F20"/>
          <w:w w:val="95"/>
          <w:sz w:val="26"/>
          <w:szCs w:val="26"/>
        </w:rPr>
        <w:t xml:space="preserve">инструментами оценки достоверности полученных выводов и </w:t>
      </w:r>
      <w:r w:rsidRPr="007D337B">
        <w:rPr>
          <w:color w:val="231F20"/>
          <w:spacing w:val="-2"/>
          <w:sz w:val="26"/>
          <w:szCs w:val="26"/>
        </w:rPr>
        <w:t>обобщений;</w:t>
      </w:r>
    </w:p>
    <w:p w:rsidR="00F3076C" w:rsidRPr="007D337B" w:rsidRDefault="00F3076C" w:rsidP="007D337B">
      <w:pPr>
        <w:pStyle w:val="7"/>
        <w:spacing w:before="0"/>
        <w:rPr>
          <w:rFonts w:ascii="Times New Roman" w:hAnsi="Times New Roman" w:cs="Times New Roman"/>
          <w:sz w:val="26"/>
          <w:szCs w:val="26"/>
        </w:rPr>
      </w:pPr>
      <w:r w:rsidRPr="007D337B">
        <w:rPr>
          <w:rFonts w:ascii="Times New Roman" w:hAnsi="Times New Roman" w:cs="Times New Roman"/>
          <w:color w:val="231F20"/>
          <w:w w:val="105"/>
          <w:sz w:val="26"/>
          <w:szCs w:val="26"/>
        </w:rPr>
        <w:t>Работа</w:t>
      </w:r>
      <w:r w:rsidRPr="007D337B">
        <w:rPr>
          <w:rFonts w:ascii="Times New Roman" w:hAnsi="Times New Roman" w:cs="Times New Roman"/>
          <w:color w:val="231F20"/>
          <w:spacing w:val="16"/>
          <w:w w:val="105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w w:val="105"/>
          <w:sz w:val="26"/>
          <w:szCs w:val="26"/>
        </w:rPr>
        <w:t>с</w:t>
      </w:r>
      <w:r w:rsidRPr="007D337B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spacing w:val="-2"/>
          <w:w w:val="105"/>
          <w:sz w:val="26"/>
          <w:szCs w:val="26"/>
        </w:rPr>
        <w:t>информацией: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4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применять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различные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методы,</w:t>
      </w:r>
      <w:r w:rsidRPr="007D337B">
        <w:rPr>
          <w:color w:val="231F20"/>
          <w:spacing w:val="-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инструменты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запросы</w:t>
      </w:r>
      <w:r w:rsidRPr="007D337B">
        <w:rPr>
          <w:color w:val="231F20"/>
          <w:spacing w:val="-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при поиске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отборе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информации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или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данных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 xml:space="preserve">из источников с учётом предложенной учебной </w:t>
      </w:r>
      <w:r w:rsidRPr="007D337B">
        <w:rPr>
          <w:color w:val="231F20"/>
          <w:spacing w:val="-2"/>
          <w:sz w:val="26"/>
          <w:szCs w:val="26"/>
        </w:rPr>
        <w:t>задачи;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color w:val="231F20"/>
          <w:w w:val="95"/>
          <w:sz w:val="26"/>
          <w:szCs w:val="26"/>
        </w:rPr>
        <w:t xml:space="preserve">выбирать, анализировать, систематизировать и интерпретировать информацию различных видов и форм </w:t>
      </w:r>
      <w:r w:rsidRPr="007D337B">
        <w:rPr>
          <w:color w:val="231F20"/>
          <w:spacing w:val="-2"/>
          <w:sz w:val="26"/>
          <w:szCs w:val="26"/>
        </w:rPr>
        <w:t>представления;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color w:val="231F20"/>
          <w:w w:val="95"/>
          <w:sz w:val="26"/>
          <w:szCs w:val="26"/>
        </w:rPr>
        <w:t>находить сходные аргументы (подтверждающие или опровер</w:t>
      </w:r>
      <w:r w:rsidRPr="007D337B">
        <w:rPr>
          <w:color w:val="231F20"/>
          <w:sz w:val="26"/>
          <w:szCs w:val="26"/>
        </w:rPr>
        <w:t>гающие одну и ту же идею, версию) в различных информационных источниках;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самостоятельно выбирать оптимальную форму представления информации и иллюстрировать решаемые задачи не</w:t>
      </w:r>
      <w:r w:rsidRPr="007D337B">
        <w:rPr>
          <w:color w:val="231F20"/>
          <w:spacing w:val="-2"/>
          <w:sz w:val="26"/>
          <w:szCs w:val="26"/>
        </w:rPr>
        <w:t>сложными</w:t>
      </w:r>
      <w:r w:rsidRPr="007D337B">
        <w:rPr>
          <w:color w:val="231F20"/>
          <w:spacing w:val="-8"/>
          <w:sz w:val="26"/>
          <w:szCs w:val="26"/>
        </w:rPr>
        <w:t xml:space="preserve"> </w:t>
      </w:r>
      <w:r w:rsidRPr="007D337B">
        <w:rPr>
          <w:color w:val="231F20"/>
          <w:spacing w:val="-2"/>
          <w:sz w:val="26"/>
          <w:szCs w:val="26"/>
        </w:rPr>
        <w:t>схемами,</w:t>
      </w:r>
      <w:r w:rsidRPr="007D337B">
        <w:rPr>
          <w:color w:val="231F20"/>
          <w:spacing w:val="-8"/>
          <w:sz w:val="26"/>
          <w:szCs w:val="26"/>
        </w:rPr>
        <w:t xml:space="preserve"> </w:t>
      </w:r>
      <w:r w:rsidRPr="007D337B">
        <w:rPr>
          <w:color w:val="231F20"/>
          <w:spacing w:val="-2"/>
          <w:sz w:val="26"/>
          <w:szCs w:val="26"/>
        </w:rPr>
        <w:t>диаграммами,</w:t>
      </w:r>
      <w:r w:rsidRPr="007D337B">
        <w:rPr>
          <w:color w:val="231F20"/>
          <w:spacing w:val="-8"/>
          <w:sz w:val="26"/>
          <w:szCs w:val="26"/>
        </w:rPr>
        <w:t xml:space="preserve"> </w:t>
      </w:r>
      <w:r w:rsidRPr="007D337B">
        <w:rPr>
          <w:color w:val="231F20"/>
          <w:spacing w:val="-2"/>
          <w:sz w:val="26"/>
          <w:szCs w:val="26"/>
        </w:rPr>
        <w:t>иной</w:t>
      </w:r>
      <w:r w:rsidRPr="007D337B">
        <w:rPr>
          <w:color w:val="231F20"/>
          <w:spacing w:val="-8"/>
          <w:sz w:val="26"/>
          <w:szCs w:val="26"/>
        </w:rPr>
        <w:t xml:space="preserve"> </w:t>
      </w:r>
      <w:r w:rsidRPr="007D337B">
        <w:rPr>
          <w:color w:val="231F20"/>
          <w:spacing w:val="-2"/>
          <w:sz w:val="26"/>
          <w:szCs w:val="26"/>
        </w:rPr>
        <w:t>графикой</w:t>
      </w:r>
      <w:r w:rsidRPr="007D337B">
        <w:rPr>
          <w:color w:val="231F20"/>
          <w:spacing w:val="-8"/>
          <w:sz w:val="26"/>
          <w:szCs w:val="26"/>
        </w:rPr>
        <w:t xml:space="preserve"> </w:t>
      </w:r>
      <w:r w:rsidRPr="007D337B">
        <w:rPr>
          <w:color w:val="231F20"/>
          <w:spacing w:val="-2"/>
          <w:sz w:val="26"/>
          <w:szCs w:val="26"/>
        </w:rPr>
        <w:t>и</w:t>
      </w:r>
      <w:r w:rsidRPr="007D337B">
        <w:rPr>
          <w:color w:val="231F20"/>
          <w:spacing w:val="-8"/>
          <w:sz w:val="26"/>
          <w:szCs w:val="26"/>
        </w:rPr>
        <w:t xml:space="preserve"> </w:t>
      </w:r>
      <w:r w:rsidRPr="007D337B">
        <w:rPr>
          <w:color w:val="231F20"/>
          <w:spacing w:val="-2"/>
          <w:sz w:val="26"/>
          <w:szCs w:val="26"/>
        </w:rPr>
        <w:t>их</w:t>
      </w:r>
      <w:r w:rsidRPr="007D337B">
        <w:rPr>
          <w:color w:val="231F20"/>
          <w:spacing w:val="-8"/>
          <w:sz w:val="26"/>
          <w:szCs w:val="26"/>
        </w:rPr>
        <w:t xml:space="preserve"> </w:t>
      </w:r>
      <w:r w:rsidRPr="007D337B">
        <w:rPr>
          <w:color w:val="231F20"/>
          <w:spacing w:val="-2"/>
          <w:sz w:val="26"/>
          <w:szCs w:val="26"/>
        </w:rPr>
        <w:t>комбинациями;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color w:val="231F20"/>
          <w:w w:val="95"/>
          <w:sz w:val="26"/>
          <w:szCs w:val="26"/>
        </w:rPr>
        <w:t>оценивать надёжность информации по крите</w:t>
      </w:r>
      <w:r w:rsidRPr="007D337B">
        <w:rPr>
          <w:color w:val="231F20"/>
          <w:sz w:val="26"/>
          <w:szCs w:val="26"/>
        </w:rPr>
        <w:t>риям, предложенным учителем или сформулированным са</w:t>
      </w:r>
      <w:r w:rsidRPr="007D337B">
        <w:rPr>
          <w:color w:val="231F20"/>
          <w:spacing w:val="-2"/>
          <w:sz w:val="26"/>
          <w:szCs w:val="26"/>
        </w:rPr>
        <w:t>мостоятельно;</w:t>
      </w:r>
    </w:p>
    <w:p w:rsidR="00F3076C" w:rsidRPr="007D337B" w:rsidRDefault="00F3076C" w:rsidP="007D337B">
      <w:pPr>
        <w:pStyle w:val="6"/>
        <w:spacing w:before="0"/>
        <w:rPr>
          <w:rFonts w:ascii="Times New Roman" w:hAnsi="Times New Roman" w:cs="Times New Roman"/>
          <w:sz w:val="26"/>
          <w:szCs w:val="26"/>
        </w:rPr>
      </w:pPr>
      <w:r w:rsidRPr="007D337B">
        <w:rPr>
          <w:rFonts w:ascii="Times New Roman" w:hAnsi="Times New Roman" w:cs="Times New Roman"/>
          <w:color w:val="231F20"/>
          <w:w w:val="95"/>
          <w:sz w:val="26"/>
          <w:szCs w:val="26"/>
        </w:rPr>
        <w:t>Универсальные</w:t>
      </w:r>
      <w:r w:rsidRPr="007D337B">
        <w:rPr>
          <w:rFonts w:ascii="Times New Roman" w:hAnsi="Times New Roman" w:cs="Times New Roman"/>
          <w:color w:val="231F20"/>
          <w:spacing w:val="44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w w:val="95"/>
          <w:sz w:val="26"/>
          <w:szCs w:val="26"/>
        </w:rPr>
        <w:t>коммуникативные</w:t>
      </w:r>
      <w:r w:rsidRPr="007D337B">
        <w:rPr>
          <w:rFonts w:ascii="Times New Roman" w:hAnsi="Times New Roman" w:cs="Times New Roman"/>
          <w:color w:val="231F20"/>
          <w:spacing w:val="44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spacing w:val="-2"/>
          <w:w w:val="95"/>
          <w:sz w:val="26"/>
          <w:szCs w:val="26"/>
        </w:rPr>
        <w:t>действия</w:t>
      </w:r>
    </w:p>
    <w:p w:rsidR="00F3076C" w:rsidRPr="007D337B" w:rsidRDefault="00F3076C" w:rsidP="007D337B">
      <w:pPr>
        <w:pStyle w:val="7"/>
        <w:spacing w:before="0"/>
        <w:rPr>
          <w:rFonts w:ascii="Times New Roman" w:hAnsi="Times New Roman" w:cs="Times New Roman"/>
          <w:sz w:val="26"/>
          <w:szCs w:val="26"/>
        </w:rPr>
      </w:pPr>
      <w:r w:rsidRPr="007D337B">
        <w:rPr>
          <w:rFonts w:ascii="Times New Roman" w:hAnsi="Times New Roman" w:cs="Times New Roman"/>
          <w:color w:val="231F20"/>
          <w:spacing w:val="-2"/>
          <w:w w:val="105"/>
          <w:sz w:val="26"/>
          <w:szCs w:val="26"/>
        </w:rPr>
        <w:t>Общение: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4"/>
        <w:jc w:val="both"/>
        <w:rPr>
          <w:sz w:val="26"/>
          <w:szCs w:val="26"/>
        </w:rPr>
      </w:pPr>
      <w:r w:rsidRPr="007D337B">
        <w:rPr>
          <w:color w:val="231F20"/>
          <w:w w:val="95"/>
          <w:sz w:val="26"/>
          <w:szCs w:val="26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выражать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себя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(свою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точку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зрения)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в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устных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 xml:space="preserve">письменных </w:t>
      </w:r>
      <w:r w:rsidRPr="007D337B">
        <w:rPr>
          <w:color w:val="231F20"/>
          <w:spacing w:val="-2"/>
          <w:sz w:val="26"/>
          <w:szCs w:val="26"/>
        </w:rPr>
        <w:t>текстах;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color w:val="231F20"/>
          <w:w w:val="95"/>
          <w:sz w:val="26"/>
          <w:szCs w:val="26"/>
        </w:rPr>
        <w:t xml:space="preserve">распознавать невербальные средства общения, понимать значение социальных знаков, знать и распознавать предпосылки </w:t>
      </w:r>
      <w:r w:rsidRPr="007D337B">
        <w:rPr>
          <w:color w:val="231F20"/>
          <w:sz w:val="26"/>
          <w:szCs w:val="26"/>
        </w:rPr>
        <w:t>конфликтных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ситуаций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смягчать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конфликты,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вести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пере</w:t>
      </w:r>
      <w:r w:rsidRPr="007D337B">
        <w:rPr>
          <w:color w:val="231F20"/>
          <w:spacing w:val="-2"/>
          <w:sz w:val="26"/>
          <w:szCs w:val="26"/>
        </w:rPr>
        <w:t>говоры;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4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понимать</w:t>
      </w:r>
      <w:r w:rsidRPr="007D337B">
        <w:rPr>
          <w:color w:val="231F20"/>
          <w:spacing w:val="-1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намерения</w:t>
      </w:r>
      <w:r w:rsidRPr="007D337B">
        <w:rPr>
          <w:color w:val="231F20"/>
          <w:spacing w:val="-1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других,</w:t>
      </w:r>
      <w:r w:rsidRPr="007D337B">
        <w:rPr>
          <w:color w:val="231F20"/>
          <w:spacing w:val="-1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проявлять</w:t>
      </w:r>
      <w:r w:rsidRPr="007D337B">
        <w:rPr>
          <w:color w:val="231F20"/>
          <w:spacing w:val="-1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уважительное</w:t>
      </w:r>
      <w:r w:rsidRPr="007D337B">
        <w:rPr>
          <w:color w:val="231F20"/>
          <w:spacing w:val="-1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отношение</w:t>
      </w:r>
      <w:r w:rsidRPr="007D337B">
        <w:rPr>
          <w:color w:val="231F20"/>
          <w:spacing w:val="-10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к</w:t>
      </w:r>
      <w:r w:rsidRPr="007D337B">
        <w:rPr>
          <w:color w:val="231F20"/>
          <w:spacing w:val="-10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собеседнику</w:t>
      </w:r>
      <w:r w:rsidRPr="007D337B">
        <w:rPr>
          <w:color w:val="231F20"/>
          <w:spacing w:val="-10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10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в</w:t>
      </w:r>
      <w:r w:rsidRPr="007D337B">
        <w:rPr>
          <w:color w:val="231F20"/>
          <w:spacing w:val="-10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корректной</w:t>
      </w:r>
      <w:r w:rsidRPr="007D337B">
        <w:rPr>
          <w:color w:val="231F20"/>
          <w:spacing w:val="-10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форме</w:t>
      </w:r>
      <w:r w:rsidRPr="007D337B">
        <w:rPr>
          <w:color w:val="231F20"/>
          <w:spacing w:val="-10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формулировать свои возражения;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в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ходе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диалога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и/или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дискуссии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задавать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вопросы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по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существу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обсуждаемой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темы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высказывать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идеи, нацеленные</w:t>
      </w:r>
      <w:r w:rsidRPr="007D337B">
        <w:rPr>
          <w:color w:val="231F20"/>
          <w:spacing w:val="-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на</w:t>
      </w:r>
      <w:r w:rsidRPr="007D337B">
        <w:rPr>
          <w:color w:val="231F20"/>
          <w:spacing w:val="-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решение</w:t>
      </w:r>
      <w:r w:rsidRPr="007D337B">
        <w:rPr>
          <w:color w:val="231F20"/>
          <w:spacing w:val="-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биологической</w:t>
      </w:r>
      <w:r w:rsidRPr="007D337B">
        <w:rPr>
          <w:color w:val="231F20"/>
          <w:spacing w:val="-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задачи</w:t>
      </w:r>
      <w:r w:rsidRPr="007D337B">
        <w:rPr>
          <w:color w:val="231F20"/>
          <w:spacing w:val="-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поддержание благожелательности общения;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сопоставлять</w:t>
      </w:r>
      <w:r w:rsidRPr="007D337B">
        <w:rPr>
          <w:color w:val="231F20"/>
          <w:spacing w:val="-7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свои</w:t>
      </w:r>
      <w:r w:rsidRPr="007D337B">
        <w:rPr>
          <w:color w:val="231F20"/>
          <w:spacing w:val="-7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суждения</w:t>
      </w:r>
      <w:r w:rsidRPr="007D337B">
        <w:rPr>
          <w:color w:val="231F20"/>
          <w:spacing w:val="-7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</w:t>
      </w:r>
      <w:r w:rsidRPr="007D337B">
        <w:rPr>
          <w:color w:val="231F20"/>
          <w:spacing w:val="-7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суждениями</w:t>
      </w:r>
      <w:r w:rsidRPr="007D337B">
        <w:rPr>
          <w:color w:val="231F20"/>
          <w:spacing w:val="-7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других</w:t>
      </w:r>
      <w:r w:rsidRPr="007D337B">
        <w:rPr>
          <w:color w:val="231F20"/>
          <w:spacing w:val="-7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участников диалога, обнаруживать различие и сходство позиций;</w:t>
      </w:r>
    </w:p>
    <w:p w:rsidR="00F3076C" w:rsidRPr="007D337B" w:rsidRDefault="00F3076C" w:rsidP="007D337B">
      <w:pPr>
        <w:pStyle w:val="7"/>
        <w:spacing w:before="0"/>
        <w:rPr>
          <w:rFonts w:ascii="Times New Roman" w:hAnsi="Times New Roman" w:cs="Times New Roman"/>
          <w:sz w:val="26"/>
          <w:szCs w:val="26"/>
        </w:rPr>
      </w:pPr>
      <w:r w:rsidRPr="007D337B">
        <w:rPr>
          <w:rFonts w:ascii="Times New Roman" w:hAnsi="Times New Roman" w:cs="Times New Roman"/>
          <w:color w:val="231F20"/>
          <w:w w:val="105"/>
          <w:sz w:val="26"/>
          <w:szCs w:val="26"/>
        </w:rPr>
        <w:t>Совместная</w:t>
      </w:r>
      <w:r w:rsidRPr="007D337B">
        <w:rPr>
          <w:rFonts w:ascii="Times New Roman" w:hAnsi="Times New Roman" w:cs="Times New Roman"/>
          <w:color w:val="231F20"/>
          <w:spacing w:val="42"/>
          <w:w w:val="105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w w:val="105"/>
          <w:sz w:val="26"/>
          <w:szCs w:val="26"/>
        </w:rPr>
        <w:t>деятельность</w:t>
      </w:r>
      <w:r w:rsidRPr="007D337B">
        <w:rPr>
          <w:rFonts w:ascii="Times New Roman" w:hAnsi="Times New Roman" w:cs="Times New Roman"/>
          <w:color w:val="231F20"/>
          <w:spacing w:val="43"/>
          <w:w w:val="105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spacing w:val="-2"/>
          <w:w w:val="105"/>
          <w:sz w:val="26"/>
          <w:szCs w:val="26"/>
        </w:rPr>
        <w:t>(сотрудничество):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понимать</w:t>
      </w:r>
      <w:r w:rsidRPr="007D337B">
        <w:rPr>
          <w:color w:val="231F20"/>
          <w:spacing w:val="-1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1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использовать</w:t>
      </w:r>
      <w:r w:rsidRPr="007D337B">
        <w:rPr>
          <w:color w:val="231F20"/>
          <w:spacing w:val="-1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преимущества</w:t>
      </w:r>
      <w:r w:rsidRPr="007D337B">
        <w:rPr>
          <w:color w:val="231F20"/>
          <w:spacing w:val="-1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командной</w:t>
      </w:r>
      <w:r w:rsidRPr="007D337B">
        <w:rPr>
          <w:color w:val="231F20"/>
          <w:spacing w:val="-1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1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индивидуальной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работы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при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решении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конкретной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="00C05458" w:rsidRPr="007D337B">
        <w:rPr>
          <w:color w:val="231F20"/>
          <w:sz w:val="26"/>
          <w:szCs w:val="26"/>
        </w:rPr>
        <w:t>валео</w:t>
      </w:r>
      <w:r w:rsidRPr="007D337B">
        <w:rPr>
          <w:color w:val="231F20"/>
          <w:sz w:val="26"/>
          <w:szCs w:val="26"/>
        </w:rPr>
        <w:t>логической</w:t>
      </w:r>
      <w:r w:rsidR="00C05458" w:rsidRPr="007D337B">
        <w:rPr>
          <w:color w:val="231F20"/>
          <w:sz w:val="26"/>
          <w:szCs w:val="26"/>
        </w:rPr>
        <w:t xml:space="preserve"> </w:t>
      </w:r>
      <w:r w:rsidRPr="007D337B">
        <w:rPr>
          <w:color w:val="231F20"/>
          <w:w w:val="95"/>
          <w:sz w:val="26"/>
          <w:szCs w:val="26"/>
        </w:rPr>
        <w:t>проблемы, обосновывать необходимость применения группо</w:t>
      </w:r>
      <w:r w:rsidRPr="007D337B">
        <w:rPr>
          <w:color w:val="231F20"/>
          <w:sz w:val="26"/>
          <w:szCs w:val="26"/>
        </w:rPr>
        <w:t>вых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форм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взаимодействия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при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решении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поставленной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учебной задачи;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4"/>
        <w:jc w:val="both"/>
        <w:rPr>
          <w:sz w:val="26"/>
          <w:szCs w:val="26"/>
        </w:rPr>
      </w:pPr>
      <w:r w:rsidRPr="007D337B">
        <w:rPr>
          <w:color w:val="231F20"/>
          <w:w w:val="95"/>
          <w:sz w:val="26"/>
          <w:szCs w:val="26"/>
        </w:rPr>
        <w:t>принимать цель совместной деятельности, коллективно стро</w:t>
      </w:r>
      <w:r w:rsidRPr="007D337B">
        <w:rPr>
          <w:color w:val="231F20"/>
          <w:sz w:val="26"/>
          <w:szCs w:val="26"/>
        </w:rPr>
        <w:t>ить</w:t>
      </w:r>
      <w:r w:rsidRPr="007D337B">
        <w:rPr>
          <w:color w:val="231F20"/>
          <w:spacing w:val="-1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действия</w:t>
      </w:r>
      <w:r w:rsidRPr="007D337B">
        <w:rPr>
          <w:color w:val="231F20"/>
          <w:spacing w:val="-1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по</w:t>
      </w:r>
      <w:r w:rsidRPr="007D337B">
        <w:rPr>
          <w:color w:val="231F20"/>
          <w:spacing w:val="-1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её</w:t>
      </w:r>
      <w:r w:rsidRPr="007D337B">
        <w:rPr>
          <w:color w:val="231F20"/>
          <w:spacing w:val="-1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lastRenderedPageBreak/>
        <w:t>достижению:</w:t>
      </w:r>
      <w:r w:rsidRPr="007D337B">
        <w:rPr>
          <w:color w:val="231F20"/>
          <w:spacing w:val="-1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распределять</w:t>
      </w:r>
      <w:r w:rsidRPr="007D337B">
        <w:rPr>
          <w:color w:val="231F20"/>
          <w:spacing w:val="-1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роли,</w:t>
      </w:r>
      <w:r w:rsidRPr="007D337B">
        <w:rPr>
          <w:color w:val="231F20"/>
          <w:spacing w:val="-1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догова</w:t>
      </w:r>
      <w:r w:rsidRPr="007D337B">
        <w:rPr>
          <w:color w:val="231F20"/>
          <w:w w:val="95"/>
          <w:sz w:val="26"/>
          <w:szCs w:val="26"/>
        </w:rPr>
        <w:t xml:space="preserve">риваться, обсуждать процесс и результат совместной работы; </w:t>
      </w:r>
      <w:r w:rsidRPr="007D337B">
        <w:rPr>
          <w:color w:val="231F20"/>
          <w:sz w:val="26"/>
          <w:szCs w:val="26"/>
        </w:rPr>
        <w:t>уметь</w:t>
      </w:r>
      <w:r w:rsidRPr="007D337B">
        <w:rPr>
          <w:color w:val="231F20"/>
          <w:spacing w:val="-1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обобщать</w:t>
      </w:r>
      <w:r w:rsidRPr="007D337B">
        <w:rPr>
          <w:color w:val="231F20"/>
          <w:spacing w:val="-1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мнения</w:t>
      </w:r>
      <w:r w:rsidRPr="007D337B">
        <w:rPr>
          <w:color w:val="231F20"/>
          <w:spacing w:val="-1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нескольких</w:t>
      </w:r>
      <w:r w:rsidRPr="007D337B">
        <w:rPr>
          <w:color w:val="231F20"/>
          <w:spacing w:val="-1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людей,</w:t>
      </w:r>
      <w:r w:rsidRPr="007D337B">
        <w:rPr>
          <w:color w:val="231F20"/>
          <w:spacing w:val="-1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проявлять</w:t>
      </w:r>
      <w:r w:rsidRPr="007D337B">
        <w:rPr>
          <w:color w:val="231F20"/>
          <w:spacing w:val="-1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готовность руководить, выполнять поручения, подчиняться;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4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 xml:space="preserve">планировать организацию совместной работы, определять </w:t>
      </w:r>
      <w:r w:rsidRPr="007D337B">
        <w:rPr>
          <w:color w:val="231F20"/>
          <w:w w:val="95"/>
          <w:sz w:val="26"/>
          <w:szCs w:val="26"/>
        </w:rPr>
        <w:t>свою</w:t>
      </w:r>
      <w:r w:rsidRPr="007D337B">
        <w:rPr>
          <w:color w:val="231F20"/>
          <w:spacing w:val="-1"/>
          <w:w w:val="95"/>
          <w:sz w:val="26"/>
          <w:szCs w:val="26"/>
        </w:rPr>
        <w:t xml:space="preserve"> </w:t>
      </w:r>
      <w:r w:rsidRPr="007D337B">
        <w:rPr>
          <w:color w:val="231F20"/>
          <w:w w:val="95"/>
          <w:sz w:val="26"/>
          <w:szCs w:val="26"/>
        </w:rPr>
        <w:t>роль</w:t>
      </w:r>
      <w:r w:rsidRPr="007D337B">
        <w:rPr>
          <w:color w:val="231F20"/>
          <w:spacing w:val="-1"/>
          <w:w w:val="95"/>
          <w:sz w:val="26"/>
          <w:szCs w:val="26"/>
        </w:rPr>
        <w:t xml:space="preserve"> </w:t>
      </w:r>
      <w:r w:rsidRPr="007D337B">
        <w:rPr>
          <w:color w:val="231F20"/>
          <w:w w:val="95"/>
          <w:sz w:val="26"/>
          <w:szCs w:val="26"/>
        </w:rPr>
        <w:t>(с</w:t>
      </w:r>
      <w:r w:rsidRPr="007D337B">
        <w:rPr>
          <w:color w:val="231F20"/>
          <w:spacing w:val="-1"/>
          <w:w w:val="95"/>
          <w:sz w:val="26"/>
          <w:szCs w:val="26"/>
        </w:rPr>
        <w:t xml:space="preserve"> </w:t>
      </w:r>
      <w:r w:rsidRPr="007D337B">
        <w:rPr>
          <w:color w:val="231F20"/>
          <w:w w:val="95"/>
          <w:sz w:val="26"/>
          <w:szCs w:val="26"/>
        </w:rPr>
        <w:t>учётом</w:t>
      </w:r>
      <w:r w:rsidRPr="007D337B">
        <w:rPr>
          <w:color w:val="231F20"/>
          <w:spacing w:val="-1"/>
          <w:w w:val="95"/>
          <w:sz w:val="26"/>
          <w:szCs w:val="26"/>
        </w:rPr>
        <w:t xml:space="preserve"> </w:t>
      </w:r>
      <w:r w:rsidRPr="007D337B">
        <w:rPr>
          <w:color w:val="231F20"/>
          <w:w w:val="95"/>
          <w:sz w:val="26"/>
          <w:szCs w:val="26"/>
        </w:rPr>
        <w:t>предпочтений</w:t>
      </w:r>
      <w:r w:rsidRPr="007D337B">
        <w:rPr>
          <w:color w:val="231F20"/>
          <w:spacing w:val="-1"/>
          <w:w w:val="95"/>
          <w:sz w:val="26"/>
          <w:szCs w:val="26"/>
        </w:rPr>
        <w:t xml:space="preserve"> </w:t>
      </w:r>
      <w:r w:rsidRPr="007D337B">
        <w:rPr>
          <w:color w:val="231F20"/>
          <w:w w:val="95"/>
          <w:sz w:val="26"/>
          <w:szCs w:val="26"/>
        </w:rPr>
        <w:t>и</w:t>
      </w:r>
      <w:r w:rsidRPr="007D337B">
        <w:rPr>
          <w:color w:val="231F20"/>
          <w:spacing w:val="-1"/>
          <w:w w:val="95"/>
          <w:sz w:val="26"/>
          <w:szCs w:val="26"/>
        </w:rPr>
        <w:t xml:space="preserve"> </w:t>
      </w:r>
      <w:r w:rsidRPr="007D337B">
        <w:rPr>
          <w:color w:val="231F20"/>
          <w:w w:val="95"/>
          <w:sz w:val="26"/>
          <w:szCs w:val="26"/>
        </w:rPr>
        <w:t>возможностей</w:t>
      </w:r>
      <w:r w:rsidRPr="007D337B">
        <w:rPr>
          <w:color w:val="231F20"/>
          <w:spacing w:val="-1"/>
          <w:w w:val="95"/>
          <w:sz w:val="26"/>
          <w:szCs w:val="26"/>
        </w:rPr>
        <w:t xml:space="preserve"> </w:t>
      </w:r>
      <w:r w:rsidRPr="007D337B">
        <w:rPr>
          <w:color w:val="231F20"/>
          <w:w w:val="95"/>
          <w:sz w:val="26"/>
          <w:szCs w:val="26"/>
        </w:rPr>
        <w:t>всех</w:t>
      </w:r>
      <w:r w:rsidRPr="007D337B">
        <w:rPr>
          <w:color w:val="231F20"/>
          <w:spacing w:val="-1"/>
          <w:w w:val="95"/>
          <w:sz w:val="26"/>
          <w:szCs w:val="26"/>
        </w:rPr>
        <w:t xml:space="preserve"> </w:t>
      </w:r>
      <w:r w:rsidRPr="007D337B">
        <w:rPr>
          <w:color w:val="231F20"/>
          <w:w w:val="95"/>
          <w:sz w:val="26"/>
          <w:szCs w:val="26"/>
        </w:rPr>
        <w:t>участников взаимодействия), распределять задачи между членами команды, участвовать в групповых формах работы (обсужде</w:t>
      </w:r>
      <w:r w:rsidRPr="007D337B">
        <w:rPr>
          <w:color w:val="231F20"/>
          <w:sz w:val="26"/>
          <w:szCs w:val="26"/>
        </w:rPr>
        <w:t>ния, обмен мнениями, мозговые штурмы и иные);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выполнять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свою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часть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работы,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достигать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качественного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ре</w:t>
      </w:r>
      <w:r w:rsidRPr="007D337B">
        <w:rPr>
          <w:color w:val="231F20"/>
          <w:w w:val="95"/>
          <w:sz w:val="26"/>
          <w:szCs w:val="26"/>
        </w:rPr>
        <w:t>зультата по своему направлению и координировать свои дей</w:t>
      </w:r>
      <w:r w:rsidRPr="007D337B">
        <w:rPr>
          <w:color w:val="231F20"/>
          <w:sz w:val="26"/>
          <w:szCs w:val="26"/>
        </w:rPr>
        <w:t>ствия с другими членами команды;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оценивать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качество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своего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вклада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в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общий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продукт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по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 xml:space="preserve">критериям, самостоятельно сформулированным участниками </w:t>
      </w:r>
      <w:r w:rsidRPr="007D337B">
        <w:rPr>
          <w:color w:val="231F20"/>
          <w:spacing w:val="-2"/>
          <w:sz w:val="26"/>
          <w:szCs w:val="26"/>
        </w:rPr>
        <w:t xml:space="preserve">взаимодействия; сравнивать результаты с исходной задачей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вклад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каждого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члена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команды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в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достижение</w:t>
      </w:r>
      <w:r w:rsidRPr="007D337B">
        <w:rPr>
          <w:color w:val="231F20"/>
          <w:spacing w:val="-2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результатов, разделять сферу ответственности и проявлять готовность к предоставлению отчёта перед группой;</w:t>
      </w:r>
    </w:p>
    <w:p w:rsidR="00C05458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4"/>
        <w:rPr>
          <w:b/>
          <w:sz w:val="26"/>
          <w:szCs w:val="26"/>
        </w:rPr>
      </w:pPr>
      <w:r w:rsidRPr="007D337B">
        <w:rPr>
          <w:color w:val="231F20"/>
          <w:sz w:val="26"/>
          <w:szCs w:val="26"/>
        </w:rPr>
        <w:t>овладеть</w:t>
      </w:r>
      <w:r w:rsidRPr="007D337B">
        <w:rPr>
          <w:color w:val="231F20"/>
          <w:spacing w:val="30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системой</w:t>
      </w:r>
      <w:r w:rsidRPr="007D337B">
        <w:rPr>
          <w:color w:val="231F20"/>
          <w:spacing w:val="30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универсальных</w:t>
      </w:r>
      <w:r w:rsidRPr="007D337B">
        <w:rPr>
          <w:color w:val="231F20"/>
          <w:spacing w:val="30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коммуникативных</w:t>
      </w:r>
      <w:r w:rsidRPr="007D337B">
        <w:rPr>
          <w:color w:val="231F20"/>
          <w:spacing w:val="30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дей</w:t>
      </w:r>
      <w:r w:rsidRPr="007D337B">
        <w:rPr>
          <w:color w:val="231F20"/>
          <w:w w:val="95"/>
          <w:sz w:val="26"/>
          <w:szCs w:val="26"/>
        </w:rPr>
        <w:t xml:space="preserve">ствий, 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4"/>
        <w:rPr>
          <w:b/>
          <w:sz w:val="26"/>
          <w:szCs w:val="26"/>
        </w:rPr>
      </w:pPr>
      <w:r w:rsidRPr="007D337B">
        <w:rPr>
          <w:b/>
          <w:color w:val="231F20"/>
          <w:sz w:val="26"/>
          <w:szCs w:val="26"/>
        </w:rPr>
        <w:t>Универсальные регулятивные действия</w:t>
      </w:r>
    </w:p>
    <w:p w:rsidR="00F3076C" w:rsidRPr="007D337B" w:rsidRDefault="00F3076C" w:rsidP="007D337B">
      <w:pPr>
        <w:pStyle w:val="7"/>
        <w:spacing w:before="0"/>
        <w:rPr>
          <w:rFonts w:ascii="Times New Roman" w:hAnsi="Times New Roman" w:cs="Times New Roman"/>
          <w:sz w:val="26"/>
          <w:szCs w:val="26"/>
        </w:rPr>
      </w:pPr>
      <w:r w:rsidRPr="007D337B">
        <w:rPr>
          <w:rFonts w:ascii="Times New Roman" w:hAnsi="Times New Roman" w:cs="Times New Roman"/>
          <w:color w:val="231F20"/>
          <w:spacing w:val="-2"/>
          <w:w w:val="110"/>
          <w:sz w:val="26"/>
          <w:szCs w:val="26"/>
        </w:rPr>
        <w:t>Самоорганизация: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4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выявлять проблемы для решения в жизненных и учебных ситуациях, используя знания;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ориентироваться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в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различных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подходах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принятия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решений (индивидуальное,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принятие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решения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в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группе,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принятие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решений группой);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4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самостоятельно составлять алгоритм решения задачи (или его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часть),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выбирать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способ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решения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учебной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w w:val="95"/>
          <w:sz w:val="26"/>
          <w:szCs w:val="26"/>
        </w:rPr>
        <w:t>задачи с учётом имеющихся ресурсов и собственных возмож</w:t>
      </w:r>
      <w:r w:rsidRPr="007D337B">
        <w:rPr>
          <w:color w:val="231F20"/>
          <w:sz w:val="26"/>
          <w:szCs w:val="26"/>
        </w:rPr>
        <w:t>ностей,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аргументировать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предлагаемые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варианты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решений;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4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составлять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план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действий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(план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реализации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намеченного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ал</w:t>
      </w:r>
      <w:r w:rsidRPr="007D337B">
        <w:rPr>
          <w:color w:val="231F20"/>
          <w:spacing w:val="-2"/>
          <w:sz w:val="26"/>
          <w:szCs w:val="26"/>
        </w:rPr>
        <w:t xml:space="preserve">горитма решения), корректировать предложенный алгоритм </w:t>
      </w:r>
      <w:r w:rsidRPr="007D337B">
        <w:rPr>
          <w:color w:val="231F20"/>
          <w:sz w:val="26"/>
          <w:szCs w:val="26"/>
        </w:rPr>
        <w:t>с</w:t>
      </w:r>
      <w:r w:rsidRPr="007D337B">
        <w:rPr>
          <w:color w:val="231F20"/>
          <w:spacing w:val="-7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учётом</w:t>
      </w:r>
      <w:r w:rsidRPr="007D337B">
        <w:rPr>
          <w:color w:val="231F20"/>
          <w:spacing w:val="-7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получения</w:t>
      </w:r>
      <w:r w:rsidRPr="007D337B">
        <w:rPr>
          <w:color w:val="231F20"/>
          <w:spacing w:val="-7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новых</w:t>
      </w:r>
      <w:r w:rsidRPr="007D337B">
        <w:rPr>
          <w:color w:val="231F20"/>
          <w:spacing w:val="-7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знаний</w:t>
      </w:r>
      <w:r w:rsidRPr="007D337B">
        <w:rPr>
          <w:color w:val="231F20"/>
          <w:spacing w:val="-7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об</w:t>
      </w:r>
      <w:r w:rsidRPr="007D337B">
        <w:rPr>
          <w:color w:val="231F20"/>
          <w:spacing w:val="-7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изучаемом объекте;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jc w:val="both"/>
        <w:rPr>
          <w:sz w:val="26"/>
          <w:szCs w:val="26"/>
        </w:rPr>
      </w:pPr>
      <w:r w:rsidRPr="007D337B">
        <w:rPr>
          <w:color w:val="231F20"/>
          <w:w w:val="95"/>
          <w:sz w:val="26"/>
          <w:szCs w:val="26"/>
        </w:rPr>
        <w:t>делать</w:t>
      </w:r>
      <w:r w:rsidRPr="007D337B">
        <w:rPr>
          <w:color w:val="231F20"/>
          <w:spacing w:val="17"/>
          <w:sz w:val="26"/>
          <w:szCs w:val="26"/>
        </w:rPr>
        <w:t xml:space="preserve"> </w:t>
      </w:r>
      <w:r w:rsidRPr="007D337B">
        <w:rPr>
          <w:color w:val="231F20"/>
          <w:w w:val="95"/>
          <w:sz w:val="26"/>
          <w:szCs w:val="26"/>
        </w:rPr>
        <w:t>выбор</w:t>
      </w:r>
      <w:r w:rsidRPr="007D337B">
        <w:rPr>
          <w:color w:val="231F20"/>
          <w:spacing w:val="17"/>
          <w:sz w:val="26"/>
          <w:szCs w:val="26"/>
        </w:rPr>
        <w:t xml:space="preserve"> </w:t>
      </w:r>
      <w:r w:rsidRPr="007D337B">
        <w:rPr>
          <w:color w:val="231F20"/>
          <w:w w:val="95"/>
          <w:sz w:val="26"/>
          <w:szCs w:val="26"/>
        </w:rPr>
        <w:t>и</w:t>
      </w:r>
      <w:r w:rsidRPr="007D337B">
        <w:rPr>
          <w:color w:val="231F20"/>
          <w:spacing w:val="18"/>
          <w:sz w:val="26"/>
          <w:szCs w:val="26"/>
        </w:rPr>
        <w:t xml:space="preserve"> </w:t>
      </w:r>
      <w:r w:rsidRPr="007D337B">
        <w:rPr>
          <w:color w:val="231F20"/>
          <w:w w:val="95"/>
          <w:sz w:val="26"/>
          <w:szCs w:val="26"/>
        </w:rPr>
        <w:t>брать</w:t>
      </w:r>
      <w:r w:rsidRPr="007D337B">
        <w:rPr>
          <w:color w:val="231F20"/>
          <w:spacing w:val="17"/>
          <w:sz w:val="26"/>
          <w:szCs w:val="26"/>
        </w:rPr>
        <w:t xml:space="preserve"> </w:t>
      </w:r>
      <w:r w:rsidRPr="007D337B">
        <w:rPr>
          <w:color w:val="231F20"/>
          <w:w w:val="95"/>
          <w:sz w:val="26"/>
          <w:szCs w:val="26"/>
        </w:rPr>
        <w:t>ответственность</w:t>
      </w:r>
      <w:r w:rsidRPr="007D337B">
        <w:rPr>
          <w:color w:val="231F20"/>
          <w:spacing w:val="18"/>
          <w:sz w:val="26"/>
          <w:szCs w:val="26"/>
        </w:rPr>
        <w:t xml:space="preserve"> </w:t>
      </w:r>
      <w:r w:rsidRPr="007D337B">
        <w:rPr>
          <w:color w:val="231F20"/>
          <w:w w:val="95"/>
          <w:sz w:val="26"/>
          <w:szCs w:val="26"/>
        </w:rPr>
        <w:t>за</w:t>
      </w:r>
      <w:r w:rsidRPr="007D337B">
        <w:rPr>
          <w:color w:val="231F20"/>
          <w:spacing w:val="17"/>
          <w:sz w:val="26"/>
          <w:szCs w:val="26"/>
        </w:rPr>
        <w:t xml:space="preserve"> </w:t>
      </w:r>
      <w:r w:rsidRPr="007D337B">
        <w:rPr>
          <w:color w:val="231F20"/>
          <w:spacing w:val="-2"/>
          <w:w w:val="95"/>
          <w:sz w:val="26"/>
          <w:szCs w:val="26"/>
        </w:rPr>
        <w:t>решение.</w:t>
      </w:r>
    </w:p>
    <w:p w:rsidR="00F3076C" w:rsidRPr="007D337B" w:rsidRDefault="00D70461" w:rsidP="007D337B">
      <w:pPr>
        <w:pStyle w:val="7"/>
        <w:spacing w:before="0"/>
        <w:rPr>
          <w:rFonts w:ascii="Times New Roman" w:hAnsi="Times New Roman" w:cs="Times New Roman"/>
          <w:sz w:val="26"/>
          <w:szCs w:val="26"/>
        </w:rPr>
      </w:pPr>
      <w:r w:rsidRPr="007D337B">
        <w:rPr>
          <w:rFonts w:ascii="Times New Roman" w:hAnsi="Times New Roman" w:cs="Times New Roman"/>
          <w:color w:val="231F20"/>
          <w:w w:val="105"/>
          <w:sz w:val="26"/>
          <w:szCs w:val="26"/>
        </w:rPr>
        <w:t>с</w:t>
      </w:r>
      <w:r w:rsidR="00F3076C" w:rsidRPr="007D337B">
        <w:rPr>
          <w:rFonts w:ascii="Times New Roman" w:hAnsi="Times New Roman" w:cs="Times New Roman"/>
          <w:color w:val="231F20"/>
          <w:w w:val="105"/>
          <w:sz w:val="26"/>
          <w:szCs w:val="26"/>
        </w:rPr>
        <w:t>амоконтроль</w:t>
      </w:r>
      <w:r w:rsidR="00F3076C" w:rsidRPr="007D337B">
        <w:rPr>
          <w:rFonts w:ascii="Times New Roman" w:hAnsi="Times New Roman" w:cs="Times New Roman"/>
          <w:color w:val="231F20"/>
          <w:spacing w:val="18"/>
          <w:w w:val="110"/>
          <w:sz w:val="26"/>
          <w:szCs w:val="26"/>
        </w:rPr>
        <w:t xml:space="preserve"> </w:t>
      </w:r>
      <w:r w:rsidR="00F3076C" w:rsidRPr="007D337B">
        <w:rPr>
          <w:rFonts w:ascii="Times New Roman" w:hAnsi="Times New Roman" w:cs="Times New Roman"/>
          <w:color w:val="231F20"/>
          <w:spacing w:val="-2"/>
          <w:w w:val="110"/>
          <w:sz w:val="26"/>
          <w:szCs w:val="26"/>
        </w:rPr>
        <w:t>(рефлексия):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владеть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способами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самоконтроля,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самомотивации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рефлек</w:t>
      </w:r>
      <w:r w:rsidRPr="007D337B">
        <w:rPr>
          <w:color w:val="231F20"/>
          <w:spacing w:val="-4"/>
          <w:sz w:val="26"/>
          <w:szCs w:val="26"/>
        </w:rPr>
        <w:t>сии;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color w:val="231F20"/>
          <w:w w:val="95"/>
          <w:sz w:val="26"/>
          <w:szCs w:val="26"/>
        </w:rPr>
        <w:t>давать адекватную оценку ситуации и предлагать план её из</w:t>
      </w:r>
      <w:r w:rsidRPr="007D337B">
        <w:rPr>
          <w:color w:val="231F20"/>
          <w:spacing w:val="-2"/>
          <w:sz w:val="26"/>
          <w:szCs w:val="26"/>
        </w:rPr>
        <w:t>менения;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5"/>
        <w:jc w:val="both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учитывать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контекст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предвидеть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трудности,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которые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могут возникнуть при решении учебной биологической задачи, адаптировать решение к меняющимся обстоятельствам;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4"/>
        <w:jc w:val="both"/>
        <w:rPr>
          <w:sz w:val="26"/>
          <w:szCs w:val="26"/>
        </w:rPr>
      </w:pPr>
      <w:r w:rsidRPr="007D337B">
        <w:rPr>
          <w:color w:val="231F20"/>
          <w:w w:val="95"/>
          <w:sz w:val="26"/>
          <w:szCs w:val="26"/>
        </w:rPr>
        <w:t xml:space="preserve">объяснять причины достижения (недостижения) результатов </w:t>
      </w:r>
      <w:r w:rsidRPr="007D337B">
        <w:rPr>
          <w:color w:val="231F20"/>
          <w:sz w:val="26"/>
          <w:szCs w:val="26"/>
        </w:rPr>
        <w:t>деятельности, давать оценку приобретённому опыту, уметь находить позитивное в произошедшей ситуации;</w:t>
      </w:r>
    </w:p>
    <w:p w:rsidR="00F3076C" w:rsidRPr="007D337B" w:rsidRDefault="00F3076C" w:rsidP="007D337B">
      <w:pPr>
        <w:pStyle w:val="7"/>
        <w:keepNext w:val="0"/>
        <w:keepLines w:val="0"/>
        <w:numPr>
          <w:ilvl w:val="0"/>
          <w:numId w:val="25"/>
        </w:numPr>
        <w:tabs>
          <w:tab w:val="left" w:pos="384"/>
        </w:tabs>
        <w:adjustRightInd/>
        <w:spacing w:before="0"/>
        <w:jc w:val="both"/>
        <w:rPr>
          <w:rFonts w:ascii="Times New Roman" w:hAnsi="Times New Roman" w:cs="Times New Roman"/>
          <w:sz w:val="26"/>
          <w:szCs w:val="26"/>
        </w:rPr>
      </w:pPr>
      <w:r w:rsidRPr="007D337B">
        <w:rPr>
          <w:rFonts w:ascii="Times New Roman" w:hAnsi="Times New Roman" w:cs="Times New Roman"/>
          <w:color w:val="231F20"/>
          <w:w w:val="125"/>
          <w:sz w:val="26"/>
          <w:szCs w:val="26"/>
        </w:rPr>
        <w:t>Эмоциональный</w:t>
      </w:r>
      <w:r w:rsidRPr="007D337B">
        <w:rPr>
          <w:rFonts w:ascii="Times New Roman" w:hAnsi="Times New Roman" w:cs="Times New Roman"/>
          <w:color w:val="231F20"/>
          <w:spacing w:val="44"/>
          <w:w w:val="125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spacing w:val="-2"/>
          <w:w w:val="125"/>
          <w:sz w:val="26"/>
          <w:szCs w:val="26"/>
        </w:rPr>
        <w:t>интеллект: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4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различать,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называть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управлять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собственными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эмоциями</w:t>
      </w:r>
      <w:r w:rsidRPr="007D337B">
        <w:rPr>
          <w:color w:val="231F20"/>
          <w:spacing w:val="-16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 эмоциями других;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выявлять</w:t>
      </w:r>
      <w:r w:rsidRPr="007D337B">
        <w:rPr>
          <w:color w:val="231F20"/>
          <w:spacing w:val="-8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7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анализировать</w:t>
      </w:r>
      <w:r w:rsidRPr="007D337B">
        <w:rPr>
          <w:color w:val="231F20"/>
          <w:spacing w:val="-8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причины</w:t>
      </w:r>
      <w:r w:rsidRPr="007D337B">
        <w:rPr>
          <w:color w:val="231F20"/>
          <w:spacing w:val="-7"/>
          <w:sz w:val="26"/>
          <w:szCs w:val="26"/>
        </w:rPr>
        <w:t xml:space="preserve"> </w:t>
      </w:r>
      <w:r w:rsidRPr="007D337B">
        <w:rPr>
          <w:color w:val="231F20"/>
          <w:spacing w:val="-2"/>
          <w:sz w:val="26"/>
          <w:szCs w:val="26"/>
        </w:rPr>
        <w:t>эмоций;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4"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ставить</w:t>
      </w:r>
      <w:r w:rsidRPr="007D337B">
        <w:rPr>
          <w:color w:val="231F20"/>
          <w:spacing w:val="-1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себя</w:t>
      </w:r>
      <w:r w:rsidRPr="007D337B">
        <w:rPr>
          <w:color w:val="231F20"/>
          <w:spacing w:val="-1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на</w:t>
      </w:r>
      <w:r w:rsidRPr="007D337B">
        <w:rPr>
          <w:color w:val="231F20"/>
          <w:spacing w:val="-1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место</w:t>
      </w:r>
      <w:r w:rsidRPr="007D337B">
        <w:rPr>
          <w:color w:val="231F20"/>
          <w:spacing w:val="-1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другого</w:t>
      </w:r>
      <w:r w:rsidRPr="007D337B">
        <w:rPr>
          <w:color w:val="231F20"/>
          <w:spacing w:val="-1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человека,</w:t>
      </w:r>
      <w:r w:rsidRPr="007D337B">
        <w:rPr>
          <w:color w:val="231F20"/>
          <w:spacing w:val="-1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понимать</w:t>
      </w:r>
      <w:r w:rsidRPr="007D337B">
        <w:rPr>
          <w:color w:val="231F20"/>
          <w:spacing w:val="-1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мотивы</w:t>
      </w:r>
      <w:r w:rsidRPr="007D337B">
        <w:rPr>
          <w:color w:val="231F20"/>
          <w:spacing w:val="-11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 намерения другого;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rPr>
          <w:sz w:val="26"/>
          <w:szCs w:val="26"/>
        </w:rPr>
      </w:pPr>
      <w:r w:rsidRPr="007D337B">
        <w:rPr>
          <w:color w:val="231F20"/>
          <w:w w:val="95"/>
          <w:sz w:val="26"/>
          <w:szCs w:val="26"/>
        </w:rPr>
        <w:t>регулировать</w:t>
      </w:r>
      <w:r w:rsidRPr="007D337B">
        <w:rPr>
          <w:color w:val="231F20"/>
          <w:spacing w:val="37"/>
          <w:sz w:val="26"/>
          <w:szCs w:val="26"/>
        </w:rPr>
        <w:t xml:space="preserve"> </w:t>
      </w:r>
      <w:r w:rsidRPr="007D337B">
        <w:rPr>
          <w:color w:val="231F20"/>
          <w:w w:val="95"/>
          <w:sz w:val="26"/>
          <w:szCs w:val="26"/>
        </w:rPr>
        <w:t>способ</w:t>
      </w:r>
      <w:r w:rsidRPr="007D337B">
        <w:rPr>
          <w:color w:val="231F20"/>
          <w:spacing w:val="37"/>
          <w:sz w:val="26"/>
          <w:szCs w:val="26"/>
        </w:rPr>
        <w:t xml:space="preserve"> </w:t>
      </w:r>
      <w:r w:rsidRPr="007D337B">
        <w:rPr>
          <w:color w:val="231F20"/>
          <w:w w:val="95"/>
          <w:sz w:val="26"/>
          <w:szCs w:val="26"/>
        </w:rPr>
        <w:t>выражения</w:t>
      </w:r>
      <w:r w:rsidRPr="007D337B">
        <w:rPr>
          <w:color w:val="231F20"/>
          <w:spacing w:val="37"/>
          <w:sz w:val="26"/>
          <w:szCs w:val="26"/>
        </w:rPr>
        <w:t xml:space="preserve"> </w:t>
      </w:r>
      <w:r w:rsidRPr="007D337B">
        <w:rPr>
          <w:color w:val="231F20"/>
          <w:spacing w:val="-2"/>
          <w:w w:val="95"/>
          <w:sz w:val="26"/>
          <w:szCs w:val="26"/>
        </w:rPr>
        <w:t>эмоций.</w:t>
      </w:r>
    </w:p>
    <w:p w:rsidR="00F3076C" w:rsidRPr="007D337B" w:rsidRDefault="00F3076C" w:rsidP="007D337B">
      <w:pPr>
        <w:pStyle w:val="7"/>
        <w:spacing w:before="0"/>
        <w:rPr>
          <w:rFonts w:ascii="Times New Roman" w:hAnsi="Times New Roman" w:cs="Times New Roman"/>
          <w:sz w:val="26"/>
          <w:szCs w:val="26"/>
        </w:rPr>
      </w:pPr>
      <w:r w:rsidRPr="007D337B">
        <w:rPr>
          <w:rFonts w:ascii="Times New Roman" w:hAnsi="Times New Roman" w:cs="Times New Roman"/>
          <w:color w:val="231F20"/>
          <w:w w:val="110"/>
          <w:sz w:val="26"/>
          <w:szCs w:val="26"/>
        </w:rPr>
        <w:t>Принятие</w:t>
      </w:r>
      <w:r w:rsidRPr="007D337B">
        <w:rPr>
          <w:rFonts w:ascii="Times New Roman" w:hAnsi="Times New Roman" w:cs="Times New Roman"/>
          <w:color w:val="231F20"/>
          <w:spacing w:val="13"/>
          <w:w w:val="110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w w:val="110"/>
          <w:sz w:val="26"/>
          <w:szCs w:val="26"/>
        </w:rPr>
        <w:t>себя</w:t>
      </w:r>
      <w:r w:rsidRPr="007D337B">
        <w:rPr>
          <w:rFonts w:ascii="Times New Roman" w:hAnsi="Times New Roman" w:cs="Times New Roman"/>
          <w:color w:val="231F20"/>
          <w:spacing w:val="14"/>
          <w:w w:val="110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w w:val="110"/>
          <w:sz w:val="26"/>
          <w:szCs w:val="26"/>
        </w:rPr>
        <w:t>и</w:t>
      </w:r>
      <w:r w:rsidRPr="007D337B">
        <w:rPr>
          <w:rFonts w:ascii="Times New Roman" w:hAnsi="Times New Roman" w:cs="Times New Roman"/>
          <w:color w:val="231F20"/>
          <w:spacing w:val="14"/>
          <w:w w:val="110"/>
          <w:sz w:val="26"/>
          <w:szCs w:val="26"/>
        </w:rPr>
        <w:t xml:space="preserve"> </w:t>
      </w:r>
      <w:r w:rsidRPr="007D337B">
        <w:rPr>
          <w:rFonts w:ascii="Times New Roman" w:hAnsi="Times New Roman" w:cs="Times New Roman"/>
          <w:color w:val="231F20"/>
          <w:spacing w:val="-2"/>
          <w:w w:val="110"/>
          <w:sz w:val="26"/>
          <w:szCs w:val="26"/>
        </w:rPr>
        <w:t>других: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осознанно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относиться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к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другому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человеку,</w:t>
      </w:r>
      <w:r w:rsidRPr="007D337B">
        <w:rPr>
          <w:color w:val="231F20"/>
          <w:spacing w:val="-5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его</w:t>
      </w:r>
      <w:r w:rsidRPr="007D337B">
        <w:rPr>
          <w:color w:val="231F20"/>
          <w:spacing w:val="-4"/>
          <w:sz w:val="26"/>
          <w:szCs w:val="26"/>
        </w:rPr>
        <w:t xml:space="preserve"> </w:t>
      </w:r>
      <w:r w:rsidRPr="007D337B">
        <w:rPr>
          <w:color w:val="231F20"/>
          <w:spacing w:val="-2"/>
          <w:sz w:val="26"/>
          <w:szCs w:val="26"/>
        </w:rPr>
        <w:t>мнению;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признавать</w:t>
      </w:r>
      <w:r w:rsidRPr="007D337B">
        <w:rPr>
          <w:color w:val="231F20"/>
          <w:spacing w:val="-1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своё</w:t>
      </w:r>
      <w:r w:rsidRPr="007D337B">
        <w:rPr>
          <w:color w:val="231F20"/>
          <w:spacing w:val="-13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право</w:t>
      </w:r>
      <w:r w:rsidRPr="007D337B">
        <w:rPr>
          <w:color w:val="231F20"/>
          <w:spacing w:val="-13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на</w:t>
      </w:r>
      <w:r w:rsidRPr="007D337B">
        <w:rPr>
          <w:color w:val="231F20"/>
          <w:spacing w:val="-1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ошибку</w:t>
      </w:r>
      <w:r w:rsidRPr="007D337B">
        <w:rPr>
          <w:color w:val="231F20"/>
          <w:spacing w:val="-13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13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такое</w:t>
      </w:r>
      <w:r w:rsidRPr="007D337B">
        <w:rPr>
          <w:color w:val="231F20"/>
          <w:spacing w:val="-14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же</w:t>
      </w:r>
      <w:r w:rsidRPr="007D337B">
        <w:rPr>
          <w:color w:val="231F20"/>
          <w:spacing w:val="-13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право</w:t>
      </w:r>
      <w:r w:rsidRPr="007D337B">
        <w:rPr>
          <w:color w:val="231F20"/>
          <w:spacing w:val="-13"/>
          <w:sz w:val="26"/>
          <w:szCs w:val="26"/>
        </w:rPr>
        <w:t xml:space="preserve"> </w:t>
      </w:r>
      <w:r w:rsidRPr="007D337B">
        <w:rPr>
          <w:color w:val="231F20"/>
          <w:spacing w:val="-2"/>
          <w:sz w:val="26"/>
          <w:szCs w:val="26"/>
        </w:rPr>
        <w:t>другого;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rPr>
          <w:sz w:val="26"/>
          <w:szCs w:val="26"/>
        </w:rPr>
      </w:pPr>
      <w:r w:rsidRPr="007D337B">
        <w:rPr>
          <w:color w:val="231F20"/>
          <w:sz w:val="26"/>
          <w:szCs w:val="26"/>
        </w:rPr>
        <w:t>открытость</w:t>
      </w:r>
      <w:r w:rsidRPr="007D337B">
        <w:rPr>
          <w:color w:val="231F20"/>
          <w:spacing w:val="-9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себе</w:t>
      </w:r>
      <w:r w:rsidRPr="007D337B">
        <w:rPr>
          <w:color w:val="231F20"/>
          <w:spacing w:val="-8"/>
          <w:sz w:val="26"/>
          <w:szCs w:val="26"/>
        </w:rPr>
        <w:t xml:space="preserve"> </w:t>
      </w:r>
      <w:r w:rsidRPr="007D337B">
        <w:rPr>
          <w:color w:val="231F20"/>
          <w:sz w:val="26"/>
          <w:szCs w:val="26"/>
        </w:rPr>
        <w:t>и</w:t>
      </w:r>
      <w:r w:rsidRPr="007D337B">
        <w:rPr>
          <w:color w:val="231F20"/>
          <w:spacing w:val="-8"/>
          <w:sz w:val="26"/>
          <w:szCs w:val="26"/>
        </w:rPr>
        <w:t xml:space="preserve"> </w:t>
      </w:r>
      <w:r w:rsidRPr="007D337B">
        <w:rPr>
          <w:color w:val="231F20"/>
          <w:spacing w:val="-2"/>
          <w:sz w:val="26"/>
          <w:szCs w:val="26"/>
        </w:rPr>
        <w:t>другим;</w:t>
      </w:r>
    </w:p>
    <w:p w:rsidR="00F3076C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rPr>
          <w:sz w:val="26"/>
          <w:szCs w:val="26"/>
        </w:rPr>
      </w:pPr>
      <w:r w:rsidRPr="007D337B">
        <w:rPr>
          <w:color w:val="231F20"/>
          <w:w w:val="95"/>
          <w:sz w:val="26"/>
          <w:szCs w:val="26"/>
        </w:rPr>
        <w:t>осознавать</w:t>
      </w:r>
      <w:r w:rsidRPr="007D337B">
        <w:rPr>
          <w:color w:val="231F20"/>
          <w:spacing w:val="29"/>
          <w:sz w:val="26"/>
          <w:szCs w:val="26"/>
        </w:rPr>
        <w:t xml:space="preserve"> </w:t>
      </w:r>
      <w:r w:rsidRPr="007D337B">
        <w:rPr>
          <w:color w:val="231F20"/>
          <w:w w:val="95"/>
          <w:sz w:val="26"/>
          <w:szCs w:val="26"/>
        </w:rPr>
        <w:t>невозможность</w:t>
      </w:r>
      <w:r w:rsidRPr="007D337B">
        <w:rPr>
          <w:color w:val="231F20"/>
          <w:spacing w:val="30"/>
          <w:sz w:val="26"/>
          <w:szCs w:val="26"/>
        </w:rPr>
        <w:t xml:space="preserve"> </w:t>
      </w:r>
      <w:r w:rsidRPr="007D337B">
        <w:rPr>
          <w:color w:val="231F20"/>
          <w:w w:val="95"/>
          <w:sz w:val="26"/>
          <w:szCs w:val="26"/>
        </w:rPr>
        <w:t>контролировать</w:t>
      </w:r>
      <w:r w:rsidRPr="007D337B">
        <w:rPr>
          <w:color w:val="231F20"/>
          <w:spacing w:val="30"/>
          <w:sz w:val="26"/>
          <w:szCs w:val="26"/>
        </w:rPr>
        <w:t xml:space="preserve"> </w:t>
      </w:r>
      <w:r w:rsidRPr="007D337B">
        <w:rPr>
          <w:color w:val="231F20"/>
          <w:w w:val="95"/>
          <w:sz w:val="26"/>
          <w:szCs w:val="26"/>
        </w:rPr>
        <w:t>всё</w:t>
      </w:r>
      <w:r w:rsidRPr="007D337B">
        <w:rPr>
          <w:color w:val="231F20"/>
          <w:spacing w:val="30"/>
          <w:sz w:val="26"/>
          <w:szCs w:val="26"/>
        </w:rPr>
        <w:t xml:space="preserve"> </w:t>
      </w:r>
      <w:r w:rsidRPr="007D337B">
        <w:rPr>
          <w:color w:val="231F20"/>
          <w:spacing w:val="-2"/>
          <w:w w:val="95"/>
          <w:sz w:val="26"/>
          <w:szCs w:val="26"/>
        </w:rPr>
        <w:t>вокруг;</w:t>
      </w:r>
    </w:p>
    <w:p w:rsidR="00D70461" w:rsidRPr="007D337B" w:rsidRDefault="00F3076C" w:rsidP="007D337B">
      <w:pPr>
        <w:pStyle w:val="a7"/>
        <w:numPr>
          <w:ilvl w:val="0"/>
          <w:numId w:val="25"/>
        </w:numPr>
        <w:tabs>
          <w:tab w:val="left" w:pos="384"/>
        </w:tabs>
        <w:adjustRightInd/>
        <w:ind w:right="154"/>
        <w:jc w:val="both"/>
        <w:rPr>
          <w:b/>
          <w:color w:val="FF0000"/>
          <w:sz w:val="26"/>
          <w:szCs w:val="26"/>
        </w:rPr>
      </w:pPr>
      <w:r w:rsidRPr="007D337B">
        <w:rPr>
          <w:color w:val="231F20"/>
          <w:sz w:val="26"/>
          <w:szCs w:val="26"/>
        </w:rPr>
        <w:t xml:space="preserve">овладеть системой универсальных учебных регулятивных действий, которая обеспечивает </w:t>
      </w:r>
    </w:p>
    <w:p w:rsidR="00D70461" w:rsidRPr="007D337B" w:rsidRDefault="00D70461" w:rsidP="007D337B">
      <w:pPr>
        <w:pStyle w:val="a7"/>
        <w:tabs>
          <w:tab w:val="left" w:pos="384"/>
        </w:tabs>
        <w:adjustRightInd/>
        <w:ind w:left="383" w:right="154"/>
        <w:jc w:val="both"/>
        <w:rPr>
          <w:b/>
          <w:color w:val="FF0000"/>
          <w:sz w:val="26"/>
          <w:szCs w:val="26"/>
        </w:rPr>
      </w:pPr>
    </w:p>
    <w:p w:rsidR="008B6FA5" w:rsidRPr="007D337B" w:rsidRDefault="00D8172C" w:rsidP="007D337B">
      <w:pPr>
        <w:pStyle w:val="a5"/>
        <w:spacing w:before="0" w:beforeAutospacing="0" w:after="0" w:afterAutospacing="0"/>
        <w:ind w:firstLine="708"/>
        <w:rPr>
          <w:b/>
          <w:bCs/>
          <w:sz w:val="26"/>
          <w:szCs w:val="26"/>
        </w:rPr>
      </w:pPr>
      <w:r w:rsidRPr="007D337B">
        <w:rPr>
          <w:b/>
          <w:bCs/>
          <w:sz w:val="26"/>
          <w:szCs w:val="26"/>
        </w:rPr>
        <w:lastRenderedPageBreak/>
        <w:t>Предметны</w:t>
      </w:r>
      <w:r w:rsidR="00D70461" w:rsidRPr="007D337B">
        <w:rPr>
          <w:b/>
          <w:bCs/>
          <w:sz w:val="26"/>
          <w:szCs w:val="26"/>
        </w:rPr>
        <w:t>е</w:t>
      </w:r>
      <w:r w:rsidRPr="007D337B">
        <w:rPr>
          <w:b/>
          <w:bCs/>
          <w:sz w:val="26"/>
          <w:szCs w:val="26"/>
        </w:rPr>
        <w:t xml:space="preserve"> результата</w:t>
      </w:r>
      <w:r w:rsidR="007E0005" w:rsidRPr="007D337B">
        <w:rPr>
          <w:b/>
          <w:bCs/>
          <w:sz w:val="26"/>
          <w:szCs w:val="26"/>
        </w:rPr>
        <w:t>ты</w:t>
      </w:r>
      <w:r w:rsidR="007923C5" w:rsidRPr="007D337B">
        <w:rPr>
          <w:b/>
          <w:bCs/>
          <w:sz w:val="26"/>
          <w:szCs w:val="26"/>
        </w:rPr>
        <w:t>.</w:t>
      </w:r>
    </w:p>
    <w:p w:rsidR="00D8172C" w:rsidRPr="007D337B" w:rsidRDefault="00D8172C" w:rsidP="007D337B">
      <w:pPr>
        <w:pStyle w:val="a5"/>
        <w:spacing w:before="0" w:beforeAutospacing="0" w:after="0" w:afterAutospacing="0"/>
        <w:ind w:firstLine="708"/>
        <w:rPr>
          <w:b/>
          <w:bCs/>
          <w:sz w:val="26"/>
          <w:szCs w:val="26"/>
        </w:rPr>
      </w:pPr>
      <w:r w:rsidRPr="007D337B">
        <w:rPr>
          <w:b/>
          <w:bCs/>
          <w:sz w:val="26"/>
          <w:szCs w:val="26"/>
        </w:rPr>
        <w:t xml:space="preserve"> </w:t>
      </w:r>
      <w:r w:rsidR="007923C5" w:rsidRPr="007D337B">
        <w:rPr>
          <w:b/>
          <w:sz w:val="26"/>
          <w:szCs w:val="26"/>
        </w:rPr>
        <w:t xml:space="preserve">В результате изучения предмета </w:t>
      </w:r>
      <w:r w:rsidR="007E0005" w:rsidRPr="007D337B">
        <w:rPr>
          <w:b/>
          <w:sz w:val="26"/>
          <w:szCs w:val="26"/>
        </w:rPr>
        <w:t>об</w:t>
      </w:r>
      <w:r w:rsidR="007923C5" w:rsidRPr="007D337B">
        <w:rPr>
          <w:b/>
          <w:sz w:val="26"/>
          <w:szCs w:val="26"/>
        </w:rPr>
        <w:t>уча</w:t>
      </w:r>
      <w:r w:rsidR="007E0005" w:rsidRPr="007D337B">
        <w:rPr>
          <w:b/>
          <w:sz w:val="26"/>
          <w:szCs w:val="26"/>
        </w:rPr>
        <w:t>ю</w:t>
      </w:r>
      <w:r w:rsidR="007923C5" w:rsidRPr="007D337B">
        <w:rPr>
          <w:b/>
          <w:sz w:val="26"/>
          <w:szCs w:val="26"/>
        </w:rPr>
        <w:t xml:space="preserve">щиеся 5 класса научатся: </w:t>
      </w:r>
      <w:r w:rsidRPr="007D337B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</w:t>
      </w:r>
      <w:r w:rsidRPr="007D337B">
        <w:rPr>
          <w:sz w:val="26"/>
          <w:szCs w:val="26"/>
        </w:rPr>
        <w:t xml:space="preserve"> </w:t>
      </w:r>
      <w:r w:rsidR="007E0005" w:rsidRPr="007D337B">
        <w:rPr>
          <w:sz w:val="26"/>
          <w:szCs w:val="26"/>
        </w:rPr>
        <w:t xml:space="preserve"> - </w:t>
      </w:r>
      <w:r w:rsidRPr="007D337B">
        <w:rPr>
          <w:sz w:val="26"/>
          <w:szCs w:val="26"/>
        </w:rPr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D8172C" w:rsidRPr="007D337B" w:rsidRDefault="00D8172C" w:rsidP="007D337B">
      <w:pPr>
        <w:pStyle w:val="a5"/>
        <w:spacing w:before="0" w:beforeAutospacing="0" w:after="0" w:afterAutospacing="0"/>
        <w:rPr>
          <w:sz w:val="26"/>
          <w:szCs w:val="26"/>
        </w:rPr>
      </w:pPr>
      <w:r w:rsidRPr="007D337B">
        <w:rPr>
          <w:sz w:val="26"/>
          <w:szCs w:val="26"/>
        </w:rPr>
        <w:t>— ориентироваться в ассортименте наиболее типичных продуктов питания, сознательно выбирая наиболее полезные;</w:t>
      </w:r>
    </w:p>
    <w:p w:rsidR="00D8172C" w:rsidRPr="007D337B" w:rsidRDefault="00D8172C" w:rsidP="007D337B">
      <w:pPr>
        <w:rPr>
          <w:sz w:val="26"/>
          <w:szCs w:val="26"/>
        </w:rPr>
      </w:pPr>
      <w:r w:rsidRPr="007D337B">
        <w:rPr>
          <w:sz w:val="26"/>
          <w:szCs w:val="26"/>
        </w:rPr>
        <w:t xml:space="preserve">— оценивать свой рацион и режим питания с точки зрения соответствия  требованиям здорового образа жизни и с учётом границ личностной активности корректировать несоответствия; </w:t>
      </w:r>
    </w:p>
    <w:p w:rsidR="007923C5" w:rsidRPr="007D337B" w:rsidRDefault="007923C5" w:rsidP="007D337B">
      <w:pPr>
        <w:rPr>
          <w:b/>
          <w:sz w:val="26"/>
          <w:szCs w:val="26"/>
        </w:rPr>
      </w:pPr>
      <w:r w:rsidRPr="007D337B">
        <w:rPr>
          <w:b/>
          <w:sz w:val="26"/>
          <w:szCs w:val="26"/>
        </w:rPr>
        <w:t>В результате изучения предмета учащиеся 6 класса научатся:</w:t>
      </w:r>
    </w:p>
    <w:p w:rsidR="00D8172C" w:rsidRPr="007D337B" w:rsidRDefault="00D8172C" w:rsidP="007D337B">
      <w:pPr>
        <w:rPr>
          <w:sz w:val="26"/>
          <w:szCs w:val="26"/>
        </w:rPr>
      </w:pPr>
      <w:r w:rsidRPr="007D337B">
        <w:rPr>
          <w:sz w:val="26"/>
          <w:szCs w:val="26"/>
        </w:rPr>
        <w:t xml:space="preserve">— представлять физическую культуру как средство укрепления здоровья, физического развития и физической подготовки человека;                                       </w:t>
      </w:r>
    </w:p>
    <w:p w:rsidR="00D8172C" w:rsidRPr="007D337B" w:rsidRDefault="00D8172C" w:rsidP="007D337B">
      <w:pPr>
        <w:tabs>
          <w:tab w:val="left" w:pos="426"/>
        </w:tabs>
        <w:rPr>
          <w:sz w:val="26"/>
          <w:szCs w:val="26"/>
        </w:rPr>
      </w:pPr>
      <w:r w:rsidRPr="007D337B">
        <w:rPr>
          <w:sz w:val="26"/>
          <w:szCs w:val="26"/>
        </w:rPr>
        <w:t xml:space="preserve">—   применять знания и навыки, связанные с этикетом в области питания, установки, личностные ориентиры и нормы  поведения, обеспечивающие  сохранение и укрепление физического, психологического и социального здоровья;                                                    </w:t>
      </w:r>
    </w:p>
    <w:p w:rsidR="00D8172C" w:rsidRPr="007D337B" w:rsidRDefault="00D8172C" w:rsidP="007D337B">
      <w:pPr>
        <w:rPr>
          <w:sz w:val="26"/>
          <w:szCs w:val="26"/>
        </w:rPr>
      </w:pPr>
      <w:r w:rsidRPr="007D337B">
        <w:rPr>
          <w:sz w:val="26"/>
          <w:szCs w:val="26"/>
        </w:rPr>
        <w:t>—  организовывать и проводить со сверстниками подвижные игры и элементы соревнований;</w:t>
      </w:r>
    </w:p>
    <w:p w:rsidR="00C62CF1" w:rsidRPr="007D337B" w:rsidRDefault="00D8172C" w:rsidP="007D337B">
      <w:pPr>
        <w:pStyle w:val="a5"/>
        <w:shd w:val="clear" w:color="auto" w:fill="F5F5F5"/>
        <w:spacing w:before="0" w:beforeAutospacing="0" w:after="0" w:afterAutospacing="0"/>
        <w:rPr>
          <w:rFonts w:eastAsia="Times New Roman"/>
          <w:sz w:val="26"/>
          <w:szCs w:val="26"/>
          <w:lang w:eastAsia="ru-RU"/>
        </w:rPr>
      </w:pPr>
      <w:r w:rsidRPr="007D337B">
        <w:rPr>
          <w:sz w:val="26"/>
          <w:szCs w:val="26"/>
        </w:rPr>
        <w:t>— применять жизненно важные двигательные навыки и умения различными способами, в различных изменяющихся, вариативных условиях.</w:t>
      </w:r>
      <w:r w:rsidR="007923C5" w:rsidRPr="007D337B">
        <w:rPr>
          <w:rFonts w:eastAsia="Times New Roman"/>
          <w:i/>
          <w:iCs/>
          <w:sz w:val="26"/>
          <w:szCs w:val="26"/>
          <w:lang w:eastAsia="ru-RU"/>
        </w:rPr>
        <w:t xml:space="preserve"> </w:t>
      </w:r>
    </w:p>
    <w:p w:rsidR="00390CC1" w:rsidRPr="007D337B" w:rsidRDefault="00390CC1" w:rsidP="007D337B">
      <w:pPr>
        <w:pStyle w:val="31"/>
        <w:tabs>
          <w:tab w:val="left" w:pos="284"/>
        </w:tabs>
        <w:spacing w:before="0"/>
        <w:jc w:val="left"/>
        <w:rPr>
          <w:b w:val="0"/>
          <w:sz w:val="26"/>
          <w:szCs w:val="26"/>
        </w:rPr>
      </w:pPr>
      <w:r w:rsidRPr="007D337B">
        <w:rPr>
          <w:bCs/>
          <w:i/>
          <w:iCs/>
          <w:sz w:val="26"/>
          <w:szCs w:val="26"/>
        </w:rPr>
        <w:t>Базовый уровень результатов «ученик научится»</w:t>
      </w:r>
    </w:p>
    <w:p w:rsidR="00390CC1" w:rsidRPr="007D337B" w:rsidRDefault="00390CC1" w:rsidP="007D337B">
      <w:pPr>
        <w:widowControl/>
        <w:shd w:val="clear" w:color="auto" w:fill="FFFFFF"/>
        <w:autoSpaceDE/>
        <w:autoSpaceDN/>
        <w:adjustRightInd/>
        <w:rPr>
          <w:rFonts w:eastAsia="Times New Roman"/>
          <w:sz w:val="26"/>
          <w:szCs w:val="26"/>
          <w:lang w:eastAsia="ru-RU"/>
        </w:rPr>
      </w:pPr>
      <w:r w:rsidRPr="007D337B">
        <w:rPr>
          <w:rFonts w:eastAsia="Times New Roman"/>
          <w:sz w:val="26"/>
          <w:szCs w:val="26"/>
          <w:lang w:eastAsia="ru-RU"/>
        </w:rPr>
        <w:t xml:space="preserve"> - соблюдать гигиену питания;</w:t>
      </w:r>
    </w:p>
    <w:p w:rsidR="00390CC1" w:rsidRPr="007D337B" w:rsidRDefault="00390CC1" w:rsidP="007D337B">
      <w:pPr>
        <w:widowControl/>
        <w:shd w:val="clear" w:color="auto" w:fill="FFFFFF"/>
        <w:autoSpaceDE/>
        <w:autoSpaceDN/>
        <w:adjustRightInd/>
        <w:rPr>
          <w:rFonts w:eastAsia="Times New Roman"/>
          <w:sz w:val="26"/>
          <w:szCs w:val="26"/>
          <w:lang w:eastAsia="ru-RU"/>
        </w:rPr>
      </w:pPr>
      <w:r w:rsidRPr="007D337B">
        <w:rPr>
          <w:rFonts w:eastAsia="Times New Roman"/>
          <w:sz w:val="26"/>
          <w:szCs w:val="26"/>
          <w:lang w:eastAsia="ru-RU"/>
        </w:rPr>
        <w:t xml:space="preserve"> - ориентироваться в продуктах питания (полезные и вредные продукты, ассортимент продуктов);</w:t>
      </w:r>
    </w:p>
    <w:p w:rsidR="00390CC1" w:rsidRPr="007D337B" w:rsidRDefault="00390CC1" w:rsidP="007D337B">
      <w:pPr>
        <w:widowControl/>
        <w:shd w:val="clear" w:color="auto" w:fill="FFFFFF"/>
        <w:autoSpaceDE/>
        <w:autoSpaceDN/>
        <w:adjustRightInd/>
        <w:rPr>
          <w:rFonts w:eastAsia="Times New Roman"/>
          <w:sz w:val="26"/>
          <w:szCs w:val="26"/>
          <w:lang w:eastAsia="ru-RU"/>
        </w:rPr>
      </w:pPr>
      <w:r w:rsidRPr="007D337B">
        <w:rPr>
          <w:rFonts w:eastAsia="Times New Roman"/>
          <w:sz w:val="26"/>
          <w:szCs w:val="26"/>
          <w:lang w:eastAsia="ru-RU"/>
        </w:rPr>
        <w:t xml:space="preserve"> - оценивать свой рацион и режим питания с точки зрения соответствия требованиям здорового образа жизни, с учетом соб</w:t>
      </w:r>
      <w:r w:rsidR="005A6B21" w:rsidRPr="007D337B">
        <w:rPr>
          <w:rFonts w:eastAsia="Times New Roman"/>
          <w:sz w:val="26"/>
          <w:szCs w:val="26"/>
          <w:lang w:eastAsia="ru-RU"/>
        </w:rPr>
        <w:t>ственной физической активности;</w:t>
      </w:r>
    </w:p>
    <w:p w:rsidR="00390CC1" w:rsidRPr="007D337B" w:rsidRDefault="00390CC1" w:rsidP="007D337B">
      <w:pPr>
        <w:widowControl/>
        <w:autoSpaceDE/>
        <w:autoSpaceDN/>
        <w:adjustRightInd/>
        <w:outlineLvl w:val="4"/>
        <w:rPr>
          <w:rFonts w:eastAsia="Times New Roman"/>
          <w:b/>
          <w:bCs/>
          <w:sz w:val="26"/>
          <w:szCs w:val="26"/>
          <w:lang w:eastAsia="ru-RU"/>
        </w:rPr>
      </w:pPr>
      <w:r w:rsidRPr="007D337B">
        <w:rPr>
          <w:rFonts w:eastAsia="Times New Roman"/>
          <w:b/>
          <w:bCs/>
          <w:i/>
          <w:iCs/>
          <w:sz w:val="26"/>
          <w:szCs w:val="26"/>
          <w:lang w:eastAsia="ru-RU"/>
        </w:rPr>
        <w:t>Повышенный уровень результатов « ученик получит возможность научиться»</w:t>
      </w:r>
    </w:p>
    <w:p w:rsidR="00390CC1" w:rsidRPr="007D337B" w:rsidRDefault="00390CC1" w:rsidP="007D337B">
      <w:pPr>
        <w:widowControl/>
        <w:shd w:val="clear" w:color="auto" w:fill="FFFFFF"/>
        <w:autoSpaceDE/>
        <w:autoSpaceDN/>
        <w:adjustRightInd/>
        <w:rPr>
          <w:rFonts w:eastAsia="Times New Roman"/>
          <w:sz w:val="26"/>
          <w:szCs w:val="26"/>
          <w:lang w:eastAsia="ru-RU"/>
        </w:rPr>
      </w:pPr>
      <w:r w:rsidRPr="007D337B">
        <w:rPr>
          <w:rFonts w:eastAsia="Times New Roman"/>
          <w:sz w:val="26"/>
          <w:szCs w:val="26"/>
          <w:lang w:eastAsia="ru-RU"/>
        </w:rPr>
        <w:t xml:space="preserve"> - соблюдать правила рационального питания;</w:t>
      </w:r>
    </w:p>
    <w:p w:rsidR="00390CC1" w:rsidRPr="007D337B" w:rsidRDefault="00390CC1" w:rsidP="007D337B">
      <w:pPr>
        <w:widowControl/>
        <w:shd w:val="clear" w:color="auto" w:fill="FFFFFF"/>
        <w:autoSpaceDE/>
        <w:autoSpaceDN/>
        <w:adjustRightInd/>
        <w:rPr>
          <w:rFonts w:eastAsia="Times New Roman"/>
          <w:sz w:val="26"/>
          <w:szCs w:val="26"/>
          <w:lang w:eastAsia="ru-RU"/>
        </w:rPr>
      </w:pPr>
      <w:r w:rsidRPr="007D337B">
        <w:rPr>
          <w:rFonts w:eastAsia="Times New Roman"/>
          <w:sz w:val="26"/>
          <w:szCs w:val="26"/>
          <w:lang w:eastAsia="ru-RU"/>
        </w:rPr>
        <w:t xml:space="preserve"> - определять причины, вызывающие изменения в рационе питания (особенности питания в летний и зимний периоды);</w:t>
      </w:r>
    </w:p>
    <w:p w:rsidR="00390CC1" w:rsidRPr="007D337B" w:rsidRDefault="00390CC1" w:rsidP="007D337B">
      <w:pPr>
        <w:widowControl/>
        <w:shd w:val="clear" w:color="auto" w:fill="FFFFFF"/>
        <w:autoSpaceDE/>
        <w:autoSpaceDN/>
        <w:adjustRightInd/>
        <w:rPr>
          <w:rFonts w:eastAsia="Times New Roman"/>
          <w:sz w:val="26"/>
          <w:szCs w:val="26"/>
          <w:lang w:eastAsia="ru-RU"/>
        </w:rPr>
      </w:pPr>
      <w:r w:rsidRPr="007D337B">
        <w:rPr>
          <w:rFonts w:eastAsia="Times New Roman"/>
          <w:sz w:val="26"/>
          <w:szCs w:val="26"/>
          <w:lang w:eastAsia="ru-RU"/>
        </w:rPr>
        <w:t xml:space="preserve"> - различать основные группы питательных веществ – белки, жиры, углеводы, витамины и минеральные соли (функциях этих веществ в организме);</w:t>
      </w:r>
    </w:p>
    <w:p w:rsidR="00390CC1" w:rsidRPr="007D337B" w:rsidRDefault="00390CC1" w:rsidP="007D337B">
      <w:pPr>
        <w:widowControl/>
        <w:autoSpaceDE/>
        <w:autoSpaceDN/>
        <w:adjustRightInd/>
        <w:rPr>
          <w:rFonts w:eastAsia="Times New Roman"/>
          <w:sz w:val="26"/>
          <w:szCs w:val="26"/>
          <w:lang w:eastAsia="ru-RU"/>
        </w:rPr>
      </w:pPr>
      <w:r w:rsidRPr="007D337B">
        <w:rPr>
          <w:rFonts w:eastAsia="Times New Roman"/>
          <w:sz w:val="26"/>
          <w:szCs w:val="26"/>
          <w:lang w:eastAsia="ru-RU"/>
        </w:rPr>
        <w:t xml:space="preserve"> - корректировать несоответствия своего рациона и режима питания с учетом границ личностной активности;</w:t>
      </w:r>
    </w:p>
    <w:p w:rsidR="008C0438" w:rsidRPr="007D337B" w:rsidRDefault="00390CC1" w:rsidP="007D337B">
      <w:pPr>
        <w:widowControl/>
        <w:autoSpaceDE/>
        <w:autoSpaceDN/>
        <w:adjustRightInd/>
        <w:rPr>
          <w:rFonts w:eastAsia="Times New Roman"/>
          <w:sz w:val="26"/>
          <w:szCs w:val="26"/>
          <w:lang w:eastAsia="ru-RU"/>
        </w:rPr>
      </w:pPr>
      <w:r w:rsidRPr="007D337B">
        <w:rPr>
          <w:rFonts w:eastAsia="Times New Roman"/>
          <w:sz w:val="26"/>
          <w:szCs w:val="26"/>
          <w:lang w:eastAsia="ru-RU"/>
        </w:rPr>
        <w:t xml:space="preserve"> - самостоятельного выбора продуктов, в которых содержится наибольшее количество питательных веществ и витамино</w:t>
      </w:r>
      <w:r w:rsidR="008C0438" w:rsidRPr="007D337B">
        <w:rPr>
          <w:rFonts w:eastAsia="Times New Roman"/>
          <w:sz w:val="26"/>
          <w:szCs w:val="26"/>
          <w:lang w:eastAsia="ru-RU"/>
        </w:rPr>
        <w:t>в.</w:t>
      </w:r>
      <w:r w:rsidRPr="007D337B">
        <w:rPr>
          <w:rFonts w:eastAsia="Times New Roman"/>
          <w:sz w:val="26"/>
          <w:szCs w:val="26"/>
          <w:lang w:eastAsia="ru-RU"/>
        </w:rPr>
        <w:br/>
      </w:r>
    </w:p>
    <w:p w:rsidR="00390CC1" w:rsidRPr="007D337B" w:rsidRDefault="00390CC1" w:rsidP="007D337B">
      <w:pPr>
        <w:widowControl/>
        <w:autoSpaceDE/>
        <w:autoSpaceDN/>
        <w:adjustRightInd/>
        <w:rPr>
          <w:rFonts w:eastAsia="Times New Roman"/>
          <w:sz w:val="26"/>
          <w:szCs w:val="26"/>
          <w:lang w:eastAsia="ru-RU"/>
        </w:rPr>
      </w:pPr>
      <w:r w:rsidRPr="007D337B">
        <w:rPr>
          <w:rFonts w:eastAsia="Times New Roman"/>
          <w:sz w:val="26"/>
          <w:szCs w:val="26"/>
          <w:lang w:eastAsia="ru-RU"/>
        </w:rPr>
        <w:t>Проверка усвоения программного материала проводится в форме анкетирования, тестирования, выполнения творческих заданий, проектных и практических работ.</w:t>
      </w:r>
    </w:p>
    <w:p w:rsidR="00D90A96" w:rsidRPr="007D337B" w:rsidRDefault="008C0438" w:rsidP="007D337B">
      <w:pPr>
        <w:rPr>
          <w:rFonts w:eastAsia="Times New Roman"/>
          <w:color w:val="FF0000"/>
          <w:sz w:val="26"/>
          <w:szCs w:val="26"/>
          <w:lang w:eastAsia="ru-RU"/>
        </w:rPr>
      </w:pPr>
      <w:r w:rsidRPr="007D337B">
        <w:rPr>
          <w:rFonts w:eastAsia="Times New Roman"/>
          <w:sz w:val="26"/>
          <w:szCs w:val="26"/>
          <w:lang w:eastAsia="ru-RU"/>
        </w:rPr>
        <w:br/>
      </w:r>
    </w:p>
    <w:p w:rsidR="00D8172C" w:rsidRPr="007D337B" w:rsidRDefault="00682D34" w:rsidP="007D337B">
      <w:pPr>
        <w:jc w:val="center"/>
        <w:rPr>
          <w:rFonts w:eastAsia="Times New Roman"/>
          <w:b/>
          <w:sz w:val="26"/>
          <w:szCs w:val="26"/>
          <w:lang w:eastAsia="ru-RU"/>
        </w:rPr>
      </w:pPr>
      <w:r w:rsidRPr="007D337B">
        <w:rPr>
          <w:rFonts w:eastAsia="Times New Roman"/>
          <w:b/>
          <w:sz w:val="26"/>
          <w:szCs w:val="26"/>
          <w:lang w:eastAsia="ru-RU"/>
        </w:rPr>
        <w:t>Содержание курса внеурочной деятельности</w:t>
      </w:r>
    </w:p>
    <w:p w:rsidR="007E0005" w:rsidRPr="007D337B" w:rsidRDefault="007E0005" w:rsidP="007D337B">
      <w:pPr>
        <w:pStyle w:val="a7"/>
        <w:numPr>
          <w:ilvl w:val="0"/>
          <w:numId w:val="26"/>
        </w:numPr>
        <w:jc w:val="center"/>
        <w:rPr>
          <w:rFonts w:eastAsia="Times New Roman"/>
          <w:b/>
          <w:sz w:val="26"/>
          <w:szCs w:val="26"/>
          <w:lang w:eastAsia="ru-RU"/>
        </w:rPr>
      </w:pPr>
      <w:r w:rsidRPr="007D337B">
        <w:rPr>
          <w:rFonts w:eastAsia="Times New Roman"/>
          <w:b/>
          <w:sz w:val="26"/>
          <w:szCs w:val="26"/>
          <w:lang w:eastAsia="ru-RU"/>
        </w:rPr>
        <w:t>класс</w:t>
      </w:r>
    </w:p>
    <w:p w:rsidR="007F55CF" w:rsidRPr="007D337B" w:rsidRDefault="008B6FA5" w:rsidP="007D337B">
      <w:pPr>
        <w:widowControl/>
        <w:ind w:left="360"/>
        <w:rPr>
          <w:b/>
          <w:bCs/>
          <w:sz w:val="26"/>
          <w:szCs w:val="26"/>
          <w:lang w:eastAsia="ru-RU"/>
        </w:rPr>
      </w:pPr>
      <w:r w:rsidRPr="007D337B">
        <w:rPr>
          <w:b/>
          <w:bCs/>
          <w:sz w:val="26"/>
          <w:szCs w:val="26"/>
          <w:lang w:eastAsia="ru-RU"/>
        </w:rPr>
        <w:t>1.</w:t>
      </w:r>
      <w:r w:rsidR="007F55CF" w:rsidRPr="007D337B">
        <w:rPr>
          <w:b/>
          <w:bCs/>
          <w:sz w:val="26"/>
          <w:szCs w:val="26"/>
          <w:lang w:eastAsia="ru-RU"/>
        </w:rPr>
        <w:t>«Здоровье - это здорово» 5 часов</w:t>
      </w:r>
    </w:p>
    <w:p w:rsidR="007F55CF" w:rsidRPr="007D337B" w:rsidRDefault="007F55CF" w:rsidP="007D337B">
      <w:pPr>
        <w:ind w:left="-284" w:firstLine="644"/>
        <w:rPr>
          <w:sz w:val="26"/>
          <w:szCs w:val="26"/>
        </w:rPr>
      </w:pPr>
      <w:r w:rsidRPr="007D337B">
        <w:rPr>
          <w:sz w:val="26"/>
          <w:szCs w:val="26"/>
        </w:rPr>
        <w:t>Формула здорового питания. Здоровье – это здорово! Основные понятия здоровья. От каких факторов зависит наше здоровье</w:t>
      </w:r>
    </w:p>
    <w:p w:rsidR="007F55CF" w:rsidRPr="007D337B" w:rsidRDefault="008B6FA5" w:rsidP="007D337B">
      <w:pPr>
        <w:widowControl/>
        <w:ind w:firstLine="360"/>
        <w:rPr>
          <w:b/>
          <w:bCs/>
          <w:sz w:val="26"/>
          <w:szCs w:val="26"/>
          <w:lang w:eastAsia="ru-RU"/>
        </w:rPr>
      </w:pPr>
      <w:r w:rsidRPr="007D337B">
        <w:rPr>
          <w:b/>
          <w:bCs/>
          <w:sz w:val="26"/>
          <w:szCs w:val="26"/>
          <w:lang w:eastAsia="ru-RU"/>
        </w:rPr>
        <w:t>2.</w:t>
      </w:r>
      <w:r w:rsidR="007F55CF" w:rsidRPr="007D337B">
        <w:rPr>
          <w:b/>
          <w:bCs/>
          <w:sz w:val="26"/>
          <w:szCs w:val="26"/>
          <w:lang w:eastAsia="ru-RU"/>
        </w:rPr>
        <w:t>«Продукты разные нужны, продукты разные важны», 6 часов</w:t>
      </w:r>
    </w:p>
    <w:p w:rsidR="007F55CF" w:rsidRPr="007D337B" w:rsidRDefault="007F55CF" w:rsidP="007D337B">
      <w:pPr>
        <w:ind w:left="-284" w:firstLine="644"/>
        <w:rPr>
          <w:b/>
          <w:bCs/>
          <w:sz w:val="26"/>
          <w:szCs w:val="26"/>
          <w:lang w:eastAsia="ru-RU"/>
        </w:rPr>
      </w:pPr>
      <w:r w:rsidRPr="007D337B">
        <w:rPr>
          <w:sz w:val="26"/>
          <w:szCs w:val="26"/>
        </w:rPr>
        <w:t>Продукты разные нужны, блюда разные важны. Рациональное, сбалансированное питание. « Белковый круг»« Жировой круг. Мой рацион питания. «Минеральный круг»</w:t>
      </w:r>
    </w:p>
    <w:p w:rsidR="007F55CF" w:rsidRPr="007D337B" w:rsidRDefault="007F55CF" w:rsidP="007D337B">
      <w:pPr>
        <w:ind w:left="-284" w:firstLine="644"/>
        <w:rPr>
          <w:sz w:val="26"/>
          <w:szCs w:val="26"/>
          <w:lang w:eastAsia="ru-RU"/>
        </w:rPr>
      </w:pPr>
    </w:p>
    <w:p w:rsidR="007F55CF" w:rsidRPr="007D337B" w:rsidRDefault="007F55CF" w:rsidP="007D337B">
      <w:pPr>
        <w:ind w:left="-284" w:firstLine="644"/>
        <w:rPr>
          <w:b/>
          <w:bCs/>
          <w:sz w:val="26"/>
          <w:szCs w:val="26"/>
          <w:lang w:eastAsia="ru-RU"/>
        </w:rPr>
      </w:pPr>
      <w:r w:rsidRPr="007D337B">
        <w:rPr>
          <w:b/>
          <w:bCs/>
          <w:sz w:val="26"/>
          <w:szCs w:val="26"/>
          <w:lang w:eastAsia="ru-RU"/>
        </w:rPr>
        <w:t xml:space="preserve"> 3</w:t>
      </w:r>
      <w:r w:rsidR="008B6FA5" w:rsidRPr="007D337B">
        <w:rPr>
          <w:b/>
          <w:bCs/>
          <w:sz w:val="26"/>
          <w:szCs w:val="26"/>
          <w:lang w:eastAsia="ru-RU"/>
        </w:rPr>
        <w:t>.</w:t>
      </w:r>
      <w:r w:rsidRPr="007D337B">
        <w:rPr>
          <w:b/>
          <w:bCs/>
          <w:sz w:val="26"/>
          <w:szCs w:val="26"/>
          <w:lang w:eastAsia="ru-RU"/>
        </w:rPr>
        <w:t xml:space="preserve"> </w:t>
      </w:r>
      <w:r w:rsidR="008B6FA5" w:rsidRPr="007D337B">
        <w:rPr>
          <w:b/>
          <w:bCs/>
          <w:sz w:val="26"/>
          <w:szCs w:val="26"/>
          <w:lang w:eastAsia="ru-RU"/>
        </w:rPr>
        <w:t>Р</w:t>
      </w:r>
      <w:r w:rsidRPr="007D337B">
        <w:rPr>
          <w:b/>
          <w:bCs/>
          <w:sz w:val="26"/>
          <w:szCs w:val="26"/>
          <w:lang w:eastAsia="ru-RU"/>
        </w:rPr>
        <w:t xml:space="preserve">ежим питания: «Режим питания», адекватность питания: «Энергия пищи», гигиена питания и приготовление пищи: 8 часов </w:t>
      </w:r>
      <w:r w:rsidRPr="007D337B">
        <w:rPr>
          <w:sz w:val="26"/>
          <w:szCs w:val="26"/>
        </w:rPr>
        <w:t>Режим питания «Пищевая тарелка». Витамины и минеральные вещества. Влияние воды на обмен веществ. Напитки и настои для здоровья</w:t>
      </w:r>
    </w:p>
    <w:p w:rsidR="007F55CF" w:rsidRPr="007D337B" w:rsidRDefault="007F55CF" w:rsidP="007D337B">
      <w:pPr>
        <w:ind w:left="-284" w:firstLine="644"/>
        <w:rPr>
          <w:sz w:val="26"/>
          <w:szCs w:val="26"/>
          <w:lang w:eastAsia="ru-RU"/>
        </w:rPr>
      </w:pPr>
      <w:r w:rsidRPr="007D337B">
        <w:rPr>
          <w:sz w:val="26"/>
          <w:szCs w:val="26"/>
          <w:lang w:eastAsia="ru-RU"/>
        </w:rPr>
        <w:t>Энергия пищи источники строительных материалов .</w:t>
      </w:r>
      <w:r w:rsidRPr="007D337B">
        <w:rPr>
          <w:sz w:val="26"/>
          <w:szCs w:val="26"/>
        </w:rPr>
        <w:t>Роль пищевых волокон на организм человека</w:t>
      </w:r>
    </w:p>
    <w:p w:rsidR="007F55CF" w:rsidRPr="007D337B" w:rsidRDefault="008B6FA5" w:rsidP="007D337B">
      <w:pPr>
        <w:widowControl/>
        <w:ind w:left="360"/>
        <w:rPr>
          <w:b/>
          <w:bCs/>
          <w:sz w:val="26"/>
          <w:szCs w:val="26"/>
          <w:lang w:eastAsia="ru-RU"/>
        </w:rPr>
      </w:pPr>
      <w:r w:rsidRPr="007D337B">
        <w:rPr>
          <w:b/>
          <w:bCs/>
          <w:sz w:val="26"/>
          <w:szCs w:val="26"/>
          <w:lang w:eastAsia="ru-RU"/>
        </w:rPr>
        <w:t xml:space="preserve"> 4.</w:t>
      </w:r>
      <w:r w:rsidR="007F55CF" w:rsidRPr="007D337B">
        <w:rPr>
          <w:b/>
          <w:bCs/>
          <w:sz w:val="26"/>
          <w:szCs w:val="26"/>
          <w:lang w:eastAsia="ru-RU"/>
        </w:rPr>
        <w:t>«Где и как мы едим», 14 часов</w:t>
      </w:r>
    </w:p>
    <w:p w:rsidR="007F55CF" w:rsidRPr="007D337B" w:rsidRDefault="007F55CF" w:rsidP="007D337B">
      <w:pPr>
        <w:widowControl/>
        <w:ind w:left="360"/>
        <w:rPr>
          <w:b/>
          <w:bCs/>
          <w:sz w:val="26"/>
          <w:szCs w:val="26"/>
          <w:lang w:eastAsia="ru-RU"/>
        </w:rPr>
      </w:pPr>
      <w:r w:rsidRPr="007D337B">
        <w:rPr>
          <w:sz w:val="26"/>
          <w:szCs w:val="26"/>
        </w:rPr>
        <w:t>Где и как мы едим? Фаст – фуды.</w:t>
      </w:r>
      <w:r w:rsidR="00C9587F" w:rsidRPr="007D337B">
        <w:rPr>
          <w:sz w:val="26"/>
          <w:szCs w:val="26"/>
        </w:rPr>
        <w:t xml:space="preserve"> </w:t>
      </w:r>
      <w:r w:rsidRPr="007D337B">
        <w:rPr>
          <w:sz w:val="26"/>
          <w:szCs w:val="26"/>
        </w:rPr>
        <w:t>Правила гигиены. Меню для похода. Ты покупатель. Срок хранения продуктов. Пищевые отравления, их предупреждение. Ты – покупатель.  Права потребителя.</w:t>
      </w:r>
    </w:p>
    <w:p w:rsidR="007E0005" w:rsidRPr="007D337B" w:rsidRDefault="008B6FA5" w:rsidP="007D337B">
      <w:pPr>
        <w:ind w:left="-284" w:firstLine="644"/>
        <w:jc w:val="center"/>
        <w:rPr>
          <w:b/>
          <w:sz w:val="26"/>
          <w:szCs w:val="26"/>
          <w:lang w:eastAsia="ru-RU"/>
        </w:rPr>
      </w:pPr>
      <w:r w:rsidRPr="007D337B">
        <w:rPr>
          <w:b/>
          <w:sz w:val="26"/>
          <w:szCs w:val="26"/>
          <w:lang w:eastAsia="ru-RU"/>
        </w:rPr>
        <w:t>6 класс</w:t>
      </w:r>
    </w:p>
    <w:p w:rsidR="007F55CF" w:rsidRPr="007D337B" w:rsidRDefault="008B6FA5" w:rsidP="007D337B">
      <w:pPr>
        <w:ind w:left="-284" w:firstLine="644"/>
        <w:rPr>
          <w:b/>
          <w:bCs/>
          <w:sz w:val="26"/>
          <w:szCs w:val="26"/>
          <w:lang w:eastAsia="ru-RU"/>
        </w:rPr>
      </w:pPr>
      <w:r w:rsidRPr="007D337B">
        <w:rPr>
          <w:b/>
          <w:sz w:val="26"/>
          <w:szCs w:val="26"/>
          <w:lang w:eastAsia="ru-RU"/>
        </w:rPr>
        <w:t>1.</w:t>
      </w:r>
      <w:r w:rsidR="007F55CF" w:rsidRPr="007D337B">
        <w:rPr>
          <w:b/>
          <w:bCs/>
          <w:sz w:val="26"/>
          <w:szCs w:val="26"/>
          <w:lang w:eastAsia="ru-RU"/>
        </w:rPr>
        <w:t>«Ты готовишь себе и друзьям»; 8 часов</w:t>
      </w:r>
    </w:p>
    <w:p w:rsidR="007F55CF" w:rsidRPr="007D337B" w:rsidRDefault="007F55CF" w:rsidP="007D337B">
      <w:pPr>
        <w:ind w:left="-284" w:firstLine="644"/>
        <w:rPr>
          <w:sz w:val="26"/>
          <w:szCs w:val="26"/>
          <w:lang w:eastAsia="ru-RU"/>
        </w:rPr>
      </w:pPr>
      <w:r w:rsidRPr="007D337B">
        <w:rPr>
          <w:sz w:val="26"/>
          <w:szCs w:val="26"/>
        </w:rPr>
        <w:t>Ты готовишь себе и друзьям. Бытовые приборы для кухни. «У печи галок не считают». Правила работы с кухонным оборудованием. Помогаем взрослым на кухне. Ты готовишь себе и друзьям. Ты – покупатель.  Права потребителя. Блюдо своими руками</w:t>
      </w:r>
      <w:r w:rsidRPr="007D337B">
        <w:rPr>
          <w:sz w:val="26"/>
          <w:szCs w:val="26"/>
          <w:lang w:eastAsia="ru-RU"/>
        </w:rPr>
        <w:t xml:space="preserve"> Потребительская культура: «Ты - покупатель». Традиции и культура питания.</w:t>
      </w:r>
    </w:p>
    <w:p w:rsidR="007F55CF" w:rsidRPr="007D337B" w:rsidRDefault="008B6FA5" w:rsidP="007D337B">
      <w:pPr>
        <w:widowControl/>
        <w:ind w:firstLine="360"/>
        <w:rPr>
          <w:b/>
          <w:bCs/>
          <w:sz w:val="26"/>
          <w:szCs w:val="26"/>
          <w:lang w:eastAsia="ru-RU"/>
        </w:rPr>
      </w:pPr>
      <w:r w:rsidRPr="007D337B">
        <w:rPr>
          <w:b/>
          <w:bCs/>
          <w:sz w:val="26"/>
          <w:szCs w:val="26"/>
          <w:lang w:eastAsia="ru-RU"/>
        </w:rPr>
        <w:t>2.</w:t>
      </w:r>
      <w:r w:rsidR="007F55CF" w:rsidRPr="007D337B">
        <w:rPr>
          <w:b/>
          <w:bCs/>
          <w:sz w:val="26"/>
          <w:szCs w:val="26"/>
          <w:lang w:eastAsia="ru-RU"/>
        </w:rPr>
        <w:t>«Кухни разных народов», 5 часов</w:t>
      </w:r>
    </w:p>
    <w:p w:rsidR="007F55CF" w:rsidRPr="007D337B" w:rsidRDefault="007F55CF" w:rsidP="007D337B">
      <w:pPr>
        <w:ind w:left="-284" w:firstLine="644"/>
        <w:rPr>
          <w:b/>
          <w:bCs/>
          <w:sz w:val="26"/>
          <w:szCs w:val="26"/>
          <w:lang w:eastAsia="ru-RU"/>
        </w:rPr>
      </w:pPr>
      <w:r w:rsidRPr="007D337B">
        <w:rPr>
          <w:sz w:val="26"/>
          <w:szCs w:val="26"/>
        </w:rPr>
        <w:t>Кухни разных народов. Традиционные блюда Болгарии и Исландии. Традиционные блюда Японии и Норвегии. Блюда жителей Крайнего Севера. Традиционные блюда России.</w:t>
      </w:r>
    </w:p>
    <w:p w:rsidR="007F55CF" w:rsidRPr="007D337B" w:rsidRDefault="007F55CF" w:rsidP="007D337B">
      <w:pPr>
        <w:pStyle w:val="a7"/>
        <w:widowControl/>
        <w:numPr>
          <w:ilvl w:val="0"/>
          <w:numId w:val="10"/>
        </w:numPr>
        <w:rPr>
          <w:b/>
          <w:bCs/>
          <w:sz w:val="26"/>
          <w:szCs w:val="26"/>
          <w:lang w:eastAsia="ru-RU"/>
        </w:rPr>
      </w:pPr>
      <w:r w:rsidRPr="007D337B">
        <w:rPr>
          <w:b/>
          <w:bCs/>
          <w:sz w:val="26"/>
          <w:szCs w:val="26"/>
          <w:lang w:eastAsia="ru-RU"/>
        </w:rPr>
        <w:t>«Кулинарное путешествие», 1 час</w:t>
      </w:r>
    </w:p>
    <w:p w:rsidR="007F55CF" w:rsidRPr="007D337B" w:rsidRDefault="007F55CF" w:rsidP="007D337B">
      <w:pPr>
        <w:ind w:left="-284" w:firstLine="644"/>
        <w:rPr>
          <w:b/>
          <w:bCs/>
          <w:sz w:val="26"/>
          <w:szCs w:val="26"/>
          <w:lang w:eastAsia="ru-RU"/>
        </w:rPr>
      </w:pPr>
      <w:r w:rsidRPr="007D337B">
        <w:rPr>
          <w:sz w:val="26"/>
          <w:szCs w:val="26"/>
        </w:rPr>
        <w:t>Необычное кулинарное путешествие. Музеи продуктов</w:t>
      </w:r>
    </w:p>
    <w:p w:rsidR="007F55CF" w:rsidRPr="007D337B" w:rsidRDefault="007F55CF" w:rsidP="007D337B">
      <w:pPr>
        <w:pStyle w:val="Default"/>
        <w:numPr>
          <w:ilvl w:val="0"/>
          <w:numId w:val="10"/>
        </w:numPr>
        <w:ind w:left="-284" w:firstLine="644"/>
        <w:rPr>
          <w:rFonts w:ascii="Times New Roman" w:hAnsi="Times New Roman" w:cs="Times New Roman"/>
          <w:b/>
          <w:bCs/>
          <w:color w:val="auto"/>
          <w:sz w:val="26"/>
          <w:szCs w:val="26"/>
          <w:lang w:eastAsia="ru-RU"/>
        </w:rPr>
      </w:pPr>
      <w:r w:rsidRPr="007D337B">
        <w:rPr>
          <w:rFonts w:ascii="Times New Roman" w:hAnsi="Times New Roman" w:cs="Times New Roman"/>
          <w:b/>
          <w:bCs/>
          <w:color w:val="auto"/>
          <w:sz w:val="26"/>
          <w:szCs w:val="26"/>
          <w:lang w:eastAsia="ru-RU"/>
        </w:rPr>
        <w:t>«Как питались на Руси и в России», 3 часа</w:t>
      </w:r>
    </w:p>
    <w:p w:rsidR="007F55CF" w:rsidRPr="007D337B" w:rsidRDefault="007F55CF" w:rsidP="007D337B">
      <w:pPr>
        <w:pStyle w:val="Default"/>
        <w:ind w:left="-284" w:firstLine="644"/>
        <w:rPr>
          <w:rFonts w:ascii="Times New Roman" w:hAnsi="Times New Roman" w:cs="Times New Roman"/>
          <w:color w:val="auto"/>
          <w:sz w:val="26"/>
          <w:szCs w:val="26"/>
        </w:rPr>
      </w:pPr>
      <w:r w:rsidRPr="007D337B">
        <w:rPr>
          <w:rFonts w:ascii="Times New Roman" w:hAnsi="Times New Roman" w:cs="Times New Roman"/>
          <w:color w:val="auto"/>
          <w:sz w:val="26"/>
          <w:szCs w:val="26"/>
        </w:rPr>
        <w:t>Как питались на Руси</w:t>
      </w:r>
      <w:r w:rsidR="008B6FA5" w:rsidRPr="007D337B"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7D337B">
        <w:rPr>
          <w:rFonts w:ascii="Times New Roman" w:hAnsi="Times New Roman" w:cs="Times New Roman"/>
          <w:color w:val="auto"/>
          <w:sz w:val="26"/>
          <w:szCs w:val="26"/>
        </w:rPr>
        <w:t xml:space="preserve">  Кулинарная история. Как питались наши предки</w:t>
      </w:r>
      <w:r w:rsidR="00682D34" w:rsidRPr="007D337B">
        <w:rPr>
          <w:rFonts w:ascii="Times New Roman" w:hAnsi="Times New Roman" w:cs="Times New Roman"/>
          <w:color w:val="auto"/>
          <w:sz w:val="26"/>
          <w:szCs w:val="26"/>
        </w:rPr>
        <w:t xml:space="preserve">? Традиционные напитки на Руси </w:t>
      </w:r>
    </w:p>
    <w:p w:rsidR="007F55CF" w:rsidRPr="007D337B" w:rsidRDefault="007F55CF" w:rsidP="007D337B">
      <w:pPr>
        <w:widowControl/>
        <w:numPr>
          <w:ilvl w:val="0"/>
          <w:numId w:val="10"/>
        </w:numPr>
        <w:ind w:left="-284" w:firstLine="644"/>
        <w:rPr>
          <w:b/>
          <w:bCs/>
          <w:sz w:val="26"/>
          <w:szCs w:val="26"/>
          <w:lang w:eastAsia="ru-RU"/>
        </w:rPr>
      </w:pPr>
      <w:r w:rsidRPr="007D337B">
        <w:rPr>
          <w:b/>
          <w:bCs/>
          <w:sz w:val="26"/>
          <w:szCs w:val="26"/>
          <w:lang w:eastAsia="ru-RU"/>
        </w:rPr>
        <w:t xml:space="preserve">«Необычное кулинарное путешествие». 8 часов </w:t>
      </w:r>
      <w:r w:rsidRPr="007D337B">
        <w:rPr>
          <w:sz w:val="26"/>
          <w:szCs w:val="26"/>
        </w:rPr>
        <w:t>Правила здорового питания. Рекомендации по формированию навыков правильного питания школьника. Сахар. Его польза и вред. Путешествие по «Аппетитной стране. Море – продукты. Кухни разных народов. Кулинарные традиции.  Кулинарные истории древнего Египта. Кулинарные истории. Кулинария в живописи. Кулинария в музыке. Кулинария в литературе</w:t>
      </w:r>
    </w:p>
    <w:p w:rsidR="007F55CF" w:rsidRPr="007D337B" w:rsidRDefault="007F55CF" w:rsidP="007D337B">
      <w:pPr>
        <w:pStyle w:val="Default"/>
        <w:rPr>
          <w:rFonts w:ascii="Times New Roman" w:hAnsi="Times New Roman" w:cs="Times New Roman"/>
          <w:b/>
          <w:color w:val="auto"/>
          <w:sz w:val="26"/>
          <w:szCs w:val="26"/>
          <w:u w:val="single"/>
        </w:rPr>
      </w:pPr>
      <w:r w:rsidRPr="007D337B">
        <w:rPr>
          <w:rFonts w:ascii="Times New Roman" w:hAnsi="Times New Roman" w:cs="Times New Roman"/>
          <w:b/>
          <w:color w:val="auto"/>
          <w:sz w:val="26"/>
          <w:szCs w:val="26"/>
          <w:u w:val="single"/>
        </w:rPr>
        <w:t>Итого 68 часов.</w:t>
      </w:r>
    </w:p>
    <w:bookmarkEnd w:id="1"/>
    <w:p w:rsidR="00AA6D0D" w:rsidRPr="007D337B" w:rsidRDefault="00AA6D0D" w:rsidP="007D337B">
      <w:pPr>
        <w:pStyle w:val="Default"/>
        <w:jc w:val="center"/>
        <w:rPr>
          <w:rFonts w:ascii="Times New Roman" w:hAnsi="Times New Roman" w:cs="Times New Roman"/>
          <w:sz w:val="26"/>
          <w:szCs w:val="26"/>
        </w:rPr>
      </w:pPr>
      <w:r w:rsidRPr="007D337B">
        <w:rPr>
          <w:rFonts w:ascii="Times New Roman" w:hAnsi="Times New Roman" w:cs="Times New Roman"/>
          <w:b/>
          <w:bCs/>
          <w:sz w:val="26"/>
          <w:szCs w:val="26"/>
        </w:rPr>
        <w:t>Календарно - тематическое планирование</w:t>
      </w:r>
    </w:p>
    <w:p w:rsidR="00AA6D0D" w:rsidRPr="007D337B" w:rsidRDefault="00AA6D0D" w:rsidP="007D337B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AA6D0D" w:rsidRPr="007D337B" w:rsidRDefault="00AA6D0D" w:rsidP="007D337B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D337B">
        <w:rPr>
          <w:rFonts w:ascii="Times New Roman" w:hAnsi="Times New Roman" w:cs="Times New Roman"/>
          <w:b/>
          <w:bCs/>
          <w:sz w:val="26"/>
          <w:szCs w:val="26"/>
        </w:rPr>
        <w:t>5-6 классы (всего 68часов; 1 час в неделю)</w:t>
      </w:r>
    </w:p>
    <w:p w:rsidR="00D90A96" w:rsidRPr="007D337B" w:rsidRDefault="00D90A96" w:rsidP="007D337B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90A96" w:rsidRPr="007D337B" w:rsidRDefault="00D90A96" w:rsidP="007D337B">
      <w:pPr>
        <w:pStyle w:val="Default"/>
        <w:jc w:val="center"/>
        <w:rPr>
          <w:rFonts w:ascii="Times New Roman" w:hAnsi="Times New Roman" w:cs="Times New Roman"/>
          <w:sz w:val="26"/>
          <w:szCs w:val="26"/>
        </w:rPr>
      </w:pPr>
      <w:r w:rsidRPr="007D337B">
        <w:rPr>
          <w:rFonts w:ascii="Times New Roman" w:hAnsi="Times New Roman" w:cs="Times New Roman"/>
          <w:b/>
          <w:bCs/>
          <w:sz w:val="26"/>
          <w:szCs w:val="26"/>
        </w:rPr>
        <w:t>5 класс</w:t>
      </w:r>
    </w:p>
    <w:tbl>
      <w:tblPr>
        <w:tblW w:w="94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850"/>
        <w:gridCol w:w="851"/>
        <w:gridCol w:w="2374"/>
        <w:gridCol w:w="708"/>
        <w:gridCol w:w="1843"/>
        <w:gridCol w:w="2268"/>
      </w:tblGrid>
      <w:tr w:rsidR="00AA6D0D" w:rsidRPr="007D337B" w:rsidTr="00AA6D0D">
        <w:tc>
          <w:tcPr>
            <w:tcW w:w="534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1701" w:type="dxa"/>
            <w:gridSpan w:val="2"/>
          </w:tcPr>
          <w:p w:rsidR="00AA6D0D" w:rsidRPr="007D337B" w:rsidRDefault="00AA6D0D" w:rsidP="007D337B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2374" w:type="dxa"/>
          </w:tcPr>
          <w:p w:rsidR="00AA6D0D" w:rsidRPr="007D337B" w:rsidRDefault="00AA6D0D" w:rsidP="007D337B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Тема</w:t>
            </w:r>
          </w:p>
        </w:tc>
        <w:tc>
          <w:tcPr>
            <w:tcW w:w="708" w:type="dxa"/>
          </w:tcPr>
          <w:p w:rsidR="00AA6D0D" w:rsidRPr="007D337B" w:rsidRDefault="00AA6D0D" w:rsidP="007D337B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Кол – во часов</w:t>
            </w:r>
          </w:p>
        </w:tc>
        <w:tc>
          <w:tcPr>
            <w:tcW w:w="1843" w:type="dxa"/>
          </w:tcPr>
          <w:p w:rsidR="00AA6D0D" w:rsidRPr="007D337B" w:rsidRDefault="00AA6D0D" w:rsidP="007D337B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Вид деятельности</w:t>
            </w:r>
          </w:p>
        </w:tc>
        <w:tc>
          <w:tcPr>
            <w:tcW w:w="2268" w:type="dxa"/>
          </w:tcPr>
          <w:p w:rsidR="00AA6D0D" w:rsidRPr="007D337B" w:rsidRDefault="00AA6D0D" w:rsidP="007D337B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Форма деятельности </w:t>
            </w:r>
          </w:p>
        </w:tc>
      </w:tr>
      <w:tr w:rsidR="00AA6D0D" w:rsidRPr="007D337B" w:rsidTr="00AA6D0D">
        <w:tc>
          <w:tcPr>
            <w:tcW w:w="534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851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2374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D0D" w:rsidRPr="007D337B" w:rsidTr="00AA6D0D">
        <w:tc>
          <w:tcPr>
            <w:tcW w:w="534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Формула здорового питания</w:t>
            </w:r>
          </w:p>
        </w:tc>
        <w:tc>
          <w:tcPr>
            <w:tcW w:w="708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  <w:vAlign w:val="center"/>
          </w:tcPr>
          <w:p w:rsidR="00AA6D0D" w:rsidRPr="007D337B" w:rsidRDefault="00AA6D0D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Проблемно – ценностное общение. </w:t>
            </w:r>
          </w:p>
        </w:tc>
        <w:tc>
          <w:tcPr>
            <w:tcW w:w="2268" w:type="dxa"/>
            <w:vAlign w:val="center"/>
          </w:tcPr>
          <w:p w:rsidR="00AA6D0D" w:rsidRPr="007D337B" w:rsidRDefault="00AA6D0D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Просмотр видеофильма. Беседа.</w:t>
            </w:r>
          </w:p>
        </w:tc>
      </w:tr>
      <w:tr w:rsidR="00AA6D0D" w:rsidRPr="007D337B" w:rsidTr="00AA6D0D">
        <w:tc>
          <w:tcPr>
            <w:tcW w:w="534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Здоровье – это здорово!</w:t>
            </w:r>
          </w:p>
        </w:tc>
        <w:tc>
          <w:tcPr>
            <w:tcW w:w="708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  <w:vAlign w:val="center"/>
          </w:tcPr>
          <w:p w:rsidR="00AA6D0D" w:rsidRPr="007D337B" w:rsidRDefault="00AA6D0D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Спортивно - оздоровительная</w:t>
            </w:r>
          </w:p>
        </w:tc>
        <w:tc>
          <w:tcPr>
            <w:tcW w:w="2268" w:type="dxa"/>
            <w:vAlign w:val="center"/>
          </w:tcPr>
          <w:p w:rsidR="00AA6D0D" w:rsidRPr="007D337B" w:rsidRDefault="00AA6D0D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День здоровья</w:t>
            </w:r>
          </w:p>
        </w:tc>
      </w:tr>
      <w:tr w:rsidR="00AA6D0D" w:rsidRPr="007D337B" w:rsidTr="00AA6D0D">
        <w:tc>
          <w:tcPr>
            <w:tcW w:w="534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Основные понятия </w:t>
            </w:r>
            <w:r w:rsidRPr="007D33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здоровья.</w:t>
            </w:r>
          </w:p>
        </w:tc>
        <w:tc>
          <w:tcPr>
            <w:tcW w:w="708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843" w:type="dxa"/>
          </w:tcPr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Познавательн</w:t>
            </w:r>
            <w:r w:rsidRPr="007D33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ая.</w:t>
            </w:r>
            <w:r w:rsidR="009775E0"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 Ответы на вопросы.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ind w:right="-314"/>
              <w:jc w:val="both"/>
              <w:rPr>
                <w:sz w:val="26"/>
                <w:szCs w:val="26"/>
                <w:lang w:eastAsia="ru-RU"/>
              </w:rPr>
            </w:pPr>
            <w:r w:rsidRPr="007D337B">
              <w:rPr>
                <w:sz w:val="26"/>
                <w:szCs w:val="26"/>
                <w:lang w:eastAsia="ru-RU"/>
              </w:rPr>
              <w:lastRenderedPageBreak/>
              <w:t>Анкетирование.</w:t>
            </w:r>
          </w:p>
          <w:p w:rsidR="00AA6D0D" w:rsidRPr="007D337B" w:rsidRDefault="00AA6D0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775E0" w:rsidRPr="007D337B" w:rsidTr="00AD0B75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От каких факторов зависит наше здоровье? 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  <w:vAlign w:val="center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Проблемно – ценностное общение. 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Встреча с медицинским работником. Беседа.</w:t>
            </w: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От каких факторов зависит наше здоровье? 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Познавательная, игровая. </w:t>
            </w:r>
          </w:p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Чтение, обсуждение текстов о роли и регулярности  питания  для здоровья человека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Практическая работа</w:t>
            </w:r>
          </w:p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Дневник здоровья</w:t>
            </w:r>
          </w:p>
          <w:p w:rsidR="009775E0" w:rsidRPr="007D337B" w:rsidRDefault="009775E0" w:rsidP="007D337B">
            <w:pPr>
              <w:rPr>
                <w:sz w:val="26"/>
                <w:szCs w:val="26"/>
              </w:rPr>
            </w:pP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Продукты разные нужны, блюда разные важны</w:t>
            </w:r>
            <w:r w:rsidRPr="007D337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 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Познавательная, игровая. </w:t>
            </w:r>
          </w:p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Чтение, обсуждение текстов о роли и регулярности  питания  для здоровья человека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Практическая работа.</w:t>
            </w:r>
          </w:p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Дневник здоровья</w:t>
            </w:r>
          </w:p>
          <w:p w:rsidR="009775E0" w:rsidRPr="007D337B" w:rsidRDefault="009775E0" w:rsidP="007D337B">
            <w:pPr>
              <w:rPr>
                <w:sz w:val="26"/>
                <w:szCs w:val="26"/>
              </w:rPr>
            </w:pP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Рациональное, сбалансированное питание 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игровая. Рассказ о своём режиме питания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rPr>
                <w:sz w:val="26"/>
                <w:szCs w:val="26"/>
                <w:u w:val="single"/>
              </w:rPr>
            </w:pPr>
            <w:r w:rsidRPr="007D337B">
              <w:rPr>
                <w:sz w:val="26"/>
                <w:szCs w:val="26"/>
              </w:rPr>
              <w:t>Просмотр видеофильма. Тестирование</w:t>
            </w:r>
          </w:p>
          <w:p w:rsidR="009775E0" w:rsidRPr="007D337B" w:rsidRDefault="009775E0" w:rsidP="007D337B">
            <w:pPr>
              <w:rPr>
                <w:sz w:val="26"/>
                <w:szCs w:val="26"/>
              </w:rPr>
            </w:pP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« Белковый круг» 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Познавательная, игровая. Обсуждение фильма 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Просмотр фильма.</w:t>
            </w: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« Жировой круг» 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игровая, практическая Чтение текста об основных группах питательных веществ, составление пирамиды питания.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Практическая работа «Составление собственной пирамиды питания»</w:t>
            </w:r>
          </w:p>
          <w:p w:rsidR="009775E0" w:rsidRPr="007D337B" w:rsidRDefault="009775E0" w:rsidP="007D337B">
            <w:pPr>
              <w:rPr>
                <w:sz w:val="26"/>
                <w:szCs w:val="26"/>
              </w:rPr>
            </w:pP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Мой рацион питания 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9775E0" w:rsidP="007D337B">
            <w:pPr>
              <w:tabs>
                <w:tab w:val="left" w:pos="4500"/>
              </w:tabs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Познавательная, </w:t>
            </w:r>
            <w:r w:rsidRPr="007D337B">
              <w:rPr>
                <w:sz w:val="26"/>
                <w:szCs w:val="26"/>
              </w:rPr>
              <w:lastRenderedPageBreak/>
              <w:t>Практическая. Работа с информационными источниками.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lastRenderedPageBreak/>
              <w:t xml:space="preserve">Тест «Самые полезные </w:t>
            </w:r>
            <w:r w:rsidRPr="007D337B">
              <w:rPr>
                <w:sz w:val="26"/>
                <w:szCs w:val="26"/>
              </w:rPr>
              <w:lastRenderedPageBreak/>
              <w:t>продукты»</w:t>
            </w:r>
          </w:p>
          <w:p w:rsidR="009775E0" w:rsidRPr="007D337B" w:rsidRDefault="009775E0" w:rsidP="007D337B">
            <w:pPr>
              <w:tabs>
                <w:tab w:val="left" w:pos="4500"/>
              </w:tabs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Самостоятельная работа.</w:t>
            </w: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«Минеральный круг»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9775E0" w:rsidP="007D337B">
            <w:pPr>
              <w:tabs>
                <w:tab w:val="left" w:pos="4500"/>
              </w:tabs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практическая. Заполнение дневника здоровья.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tabs>
                <w:tab w:val="left" w:pos="4500"/>
              </w:tabs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Игра «Третий лишний»</w:t>
            </w:r>
          </w:p>
          <w:p w:rsidR="009775E0" w:rsidRPr="007D337B" w:rsidRDefault="009775E0" w:rsidP="007D337B">
            <w:pPr>
              <w:tabs>
                <w:tab w:val="left" w:pos="4500"/>
              </w:tabs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Дневник здоровья. </w:t>
            </w:r>
          </w:p>
          <w:p w:rsidR="009775E0" w:rsidRPr="007D337B" w:rsidRDefault="009775E0" w:rsidP="007D337B">
            <w:pPr>
              <w:rPr>
                <w:sz w:val="26"/>
                <w:szCs w:val="26"/>
              </w:rPr>
            </w:pP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Режим питания. 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9775E0" w:rsidP="007D337B">
            <w:pPr>
              <w:tabs>
                <w:tab w:val="left" w:pos="4500"/>
              </w:tabs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практическая</w:t>
            </w:r>
          </w:p>
          <w:p w:rsidR="009775E0" w:rsidRPr="007D337B" w:rsidRDefault="00E15935" w:rsidP="007D337B">
            <w:pPr>
              <w:tabs>
                <w:tab w:val="left" w:pos="4500"/>
              </w:tabs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Чтение текста о правильном питании.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tabs>
                <w:tab w:val="left" w:pos="4500"/>
              </w:tabs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Практическая работа. Составление режима питания</w:t>
            </w: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«Пищевая тарелка» 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9775E0" w:rsidP="007D337B">
            <w:pPr>
              <w:tabs>
                <w:tab w:val="left" w:pos="4500"/>
              </w:tabs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</w:t>
            </w:r>
            <w:r w:rsidR="00E15935" w:rsidRPr="007D337B">
              <w:rPr>
                <w:sz w:val="26"/>
                <w:szCs w:val="26"/>
              </w:rPr>
              <w:t xml:space="preserve"> практическая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Игра-инсценировка Игра «Чем не стоит делиться»</w:t>
            </w: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Витамины и минеральные вещества.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E15935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практическая</w:t>
            </w:r>
            <w:r w:rsidR="009775E0" w:rsidRPr="007D337B">
              <w:rPr>
                <w:sz w:val="26"/>
                <w:szCs w:val="26"/>
              </w:rPr>
              <w:t xml:space="preserve">Чтение и рассказ </w:t>
            </w:r>
            <w:r w:rsidRPr="007D337B">
              <w:rPr>
                <w:sz w:val="26"/>
                <w:szCs w:val="26"/>
              </w:rPr>
              <w:t>о витаминах, минеральных веществах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Игра-соревнование </w:t>
            </w:r>
            <w:r w:rsidR="00E15935" w:rsidRPr="007D337B">
              <w:rPr>
                <w:sz w:val="26"/>
                <w:szCs w:val="26"/>
              </w:rPr>
              <w:t>«Какие витамины в этом продукте?»</w:t>
            </w: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754"/>
            </w:tblGrid>
            <w:tr w:rsidR="009775E0" w:rsidRPr="007D337B" w:rsidTr="00AD0B75">
              <w:trPr>
                <w:trHeight w:val="267"/>
              </w:trPr>
              <w:tc>
                <w:tcPr>
                  <w:tcW w:w="1754" w:type="dxa"/>
                </w:tcPr>
                <w:p w:rsidR="009775E0" w:rsidRPr="007D337B" w:rsidRDefault="009775E0" w:rsidP="007D337B">
                  <w:pPr>
                    <w:pStyle w:val="Defaul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D337B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Влияние воды на обмен веществ. </w:t>
                  </w:r>
                </w:p>
              </w:tc>
            </w:tr>
          </w:tbl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практическая, игровая.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Дидактическая игра «Морские продукты»  </w:t>
            </w:r>
          </w:p>
          <w:p w:rsidR="009775E0" w:rsidRPr="007D337B" w:rsidRDefault="009775E0" w:rsidP="007D337B">
            <w:pPr>
              <w:rPr>
                <w:sz w:val="26"/>
                <w:szCs w:val="26"/>
              </w:rPr>
            </w:pP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Напитки и настои для здоровья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игровая. Чтение информации о витамин</w:t>
            </w:r>
            <w:r w:rsidR="00E15935" w:rsidRPr="007D337B">
              <w:rPr>
                <w:sz w:val="26"/>
                <w:szCs w:val="26"/>
              </w:rPr>
              <w:t>ных чаях</w:t>
            </w:r>
          </w:p>
        </w:tc>
        <w:tc>
          <w:tcPr>
            <w:tcW w:w="2268" w:type="dxa"/>
          </w:tcPr>
          <w:p w:rsidR="009775E0" w:rsidRPr="007D337B" w:rsidRDefault="00E15935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Практическая работа «Готовим чай из трав»</w:t>
            </w: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652"/>
            </w:tblGrid>
            <w:tr w:rsidR="009775E0" w:rsidRPr="007D337B" w:rsidTr="00AD0B75">
              <w:trPr>
                <w:trHeight w:val="422"/>
              </w:trPr>
              <w:tc>
                <w:tcPr>
                  <w:tcW w:w="1652" w:type="dxa"/>
                </w:tcPr>
                <w:p w:rsidR="009775E0" w:rsidRPr="007D337B" w:rsidRDefault="009775E0" w:rsidP="007D337B">
                  <w:pPr>
                    <w:pStyle w:val="Defaul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D337B">
                    <w:rPr>
                      <w:rFonts w:ascii="Times New Roman" w:hAnsi="Times New Roman" w:cs="Times New Roman"/>
                      <w:sz w:val="26"/>
                      <w:szCs w:val="26"/>
                    </w:rPr>
                    <w:t>Энергия пищи. Источник строительного материала</w:t>
                  </w:r>
                </w:p>
              </w:tc>
            </w:tr>
          </w:tbl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практическая, игровая. Поиск, чтение информации в информационных источниках.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Игра-соревнование  «Витаминный калейдоскоп»</w:t>
            </w:r>
          </w:p>
          <w:p w:rsidR="009775E0" w:rsidRPr="007D337B" w:rsidRDefault="009775E0" w:rsidP="007D337B">
            <w:pPr>
              <w:rPr>
                <w:sz w:val="26"/>
                <w:szCs w:val="26"/>
              </w:rPr>
            </w:pP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Игра «Что? Где? Когда?»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практическая, игровая, исследовательская. Чтение текстов о взаимосвязи здоровья и воды, рассказ о напитках здоровья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Игра «Кладовая народной мудрости» (пословицы и поговорки )</w:t>
            </w:r>
            <w:r w:rsidR="00E15935" w:rsidRPr="007D337B">
              <w:rPr>
                <w:sz w:val="26"/>
                <w:szCs w:val="26"/>
              </w:rPr>
              <w:t>. Дискуссия.</w:t>
            </w: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Роль пищевых волокон на организм человека.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Познавательная.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Анкетирование </w:t>
            </w:r>
            <w:r w:rsidR="00E15935" w:rsidRPr="007D337B">
              <w:rPr>
                <w:sz w:val="26"/>
                <w:szCs w:val="26"/>
              </w:rPr>
              <w:t>«Полезные и вредные продукты»</w:t>
            </w: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Где и как мы едим? 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Познавательная, практическая, игровая 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Просмотр фильма. Игра «Что? Где? Когда?»</w:t>
            </w: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Фаст - фуды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практическая</w:t>
            </w:r>
            <w:r w:rsidR="00E15935" w:rsidRPr="007D337B">
              <w:rPr>
                <w:sz w:val="26"/>
                <w:szCs w:val="26"/>
              </w:rPr>
              <w:t xml:space="preserve"> Исследование, обсуждение продуктов. </w:t>
            </w:r>
          </w:p>
        </w:tc>
        <w:tc>
          <w:tcPr>
            <w:tcW w:w="2268" w:type="dxa"/>
          </w:tcPr>
          <w:p w:rsidR="009775E0" w:rsidRPr="007D337B" w:rsidRDefault="00E15935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Экскурсия. Посещение Макдоналдс</w:t>
            </w: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Где и как мы едим?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Познавательная, практическая, игровая. </w:t>
            </w:r>
            <w:r w:rsidR="00391344" w:rsidRPr="007D337B">
              <w:rPr>
                <w:sz w:val="26"/>
                <w:szCs w:val="26"/>
              </w:rPr>
              <w:t>Рассказ о зведениях общественного питания, игра.</w:t>
            </w:r>
          </w:p>
        </w:tc>
        <w:tc>
          <w:tcPr>
            <w:tcW w:w="2268" w:type="dxa"/>
          </w:tcPr>
          <w:p w:rsidR="009775E0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Ролевая игра «Фаст фуды»</w:t>
            </w: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Правила гигиены.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</w:t>
            </w:r>
            <w:r w:rsidR="00391344" w:rsidRPr="007D337B">
              <w:rPr>
                <w:sz w:val="26"/>
                <w:szCs w:val="26"/>
              </w:rPr>
              <w:t>ательная, практическая, игровая. Чтение, рассказ о  правилах гигиены на кухне, игра, решение кроссворда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Игра «Советы Хозяюшки»</w:t>
            </w:r>
          </w:p>
          <w:p w:rsidR="009775E0" w:rsidRPr="007D337B" w:rsidRDefault="009775E0" w:rsidP="007D337B">
            <w:pPr>
              <w:rPr>
                <w:sz w:val="26"/>
                <w:szCs w:val="26"/>
              </w:rPr>
            </w:pP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Правила гигиены.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Познавательная, </w:t>
            </w:r>
            <w:r w:rsidRPr="007D337B">
              <w:rPr>
                <w:sz w:val="26"/>
                <w:szCs w:val="26"/>
              </w:rPr>
              <w:lastRenderedPageBreak/>
              <w:t>практическая, игровая.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lastRenderedPageBreak/>
              <w:t xml:space="preserve">Соревнование «Кто правильно </w:t>
            </w:r>
            <w:r w:rsidRPr="007D337B">
              <w:rPr>
                <w:sz w:val="26"/>
                <w:szCs w:val="26"/>
              </w:rPr>
              <w:lastRenderedPageBreak/>
              <w:t>покажет время завтрака, обеда и ужина»</w:t>
            </w: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Меню для похода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практическая, игровая. Чтение, рассказ о правилах этикета в области питания, правилах гигиены на кухне, игра.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Тестирование учащихся</w:t>
            </w:r>
            <w:r w:rsidR="00391344" w:rsidRPr="007D337B">
              <w:rPr>
                <w:sz w:val="26"/>
                <w:szCs w:val="26"/>
              </w:rPr>
              <w:t>. Составление меню для похода.</w:t>
            </w:r>
            <w:r w:rsidRPr="007D337B">
              <w:rPr>
                <w:sz w:val="26"/>
                <w:szCs w:val="26"/>
              </w:rPr>
              <w:t xml:space="preserve">           </w:t>
            </w:r>
          </w:p>
          <w:p w:rsidR="009775E0" w:rsidRPr="007D337B" w:rsidRDefault="009775E0" w:rsidP="007D337B">
            <w:pPr>
              <w:rPr>
                <w:sz w:val="26"/>
                <w:szCs w:val="26"/>
              </w:rPr>
            </w:pP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Меню для похода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9775E0" w:rsidP="007D337B">
            <w:pPr>
              <w:tabs>
                <w:tab w:val="left" w:pos="180"/>
                <w:tab w:val="left" w:pos="360"/>
                <w:tab w:val="left" w:pos="4500"/>
              </w:tabs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Познавательная, практическая, игровая. Чтение, 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Кроссворд</w:t>
            </w:r>
          </w:p>
          <w:p w:rsidR="009775E0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Игра – демонстрация </w:t>
            </w:r>
            <w:r w:rsidR="009775E0" w:rsidRPr="007D337B">
              <w:rPr>
                <w:sz w:val="26"/>
                <w:szCs w:val="26"/>
              </w:rPr>
              <w:t xml:space="preserve"> </w:t>
            </w:r>
            <w:r w:rsidRPr="007D337B">
              <w:rPr>
                <w:sz w:val="26"/>
                <w:szCs w:val="26"/>
              </w:rPr>
              <w:t>«Что в рюкзаке»</w:t>
            </w:r>
          </w:p>
          <w:p w:rsidR="009775E0" w:rsidRPr="007D337B" w:rsidRDefault="009775E0" w:rsidP="007D337B">
            <w:pPr>
              <w:rPr>
                <w:sz w:val="26"/>
                <w:szCs w:val="26"/>
              </w:rPr>
            </w:pP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Ты покупатель.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9775E0" w:rsidP="007D337B">
            <w:pPr>
              <w:tabs>
                <w:tab w:val="left" w:pos="180"/>
                <w:tab w:val="left" w:pos="360"/>
                <w:tab w:val="left" w:pos="4500"/>
              </w:tabs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практическая, игровая.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Кроссворд</w:t>
            </w:r>
            <w:r w:rsidR="00391344" w:rsidRPr="007D337B">
              <w:rPr>
                <w:sz w:val="26"/>
                <w:szCs w:val="26"/>
              </w:rPr>
              <w:t>. Экскурсия в магазин</w:t>
            </w:r>
          </w:p>
          <w:p w:rsidR="009775E0" w:rsidRPr="007D337B" w:rsidRDefault="009775E0" w:rsidP="007D337B">
            <w:pPr>
              <w:rPr>
                <w:sz w:val="26"/>
                <w:szCs w:val="26"/>
              </w:rPr>
            </w:pPr>
          </w:p>
        </w:tc>
      </w:tr>
      <w:tr w:rsidR="009775E0" w:rsidRPr="007D337B" w:rsidTr="00AA6D0D">
        <w:tc>
          <w:tcPr>
            <w:tcW w:w="53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50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Ты - покупатель Права потребителя </w:t>
            </w:r>
          </w:p>
        </w:tc>
        <w:tc>
          <w:tcPr>
            <w:tcW w:w="708" w:type="dxa"/>
          </w:tcPr>
          <w:p w:rsidR="009775E0" w:rsidRPr="007D337B" w:rsidRDefault="009775E0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775E0" w:rsidRPr="007D337B" w:rsidRDefault="00391344" w:rsidP="007D337B">
            <w:pPr>
              <w:tabs>
                <w:tab w:val="left" w:pos="180"/>
                <w:tab w:val="left" w:pos="360"/>
                <w:tab w:val="left" w:pos="4500"/>
              </w:tabs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игровая, практическая</w:t>
            </w:r>
            <w:r w:rsidR="009775E0" w:rsidRPr="007D337B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9775E0" w:rsidRPr="007D337B" w:rsidRDefault="009775E0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Беседа,обсуждение </w:t>
            </w:r>
            <w:r w:rsidR="00391344" w:rsidRPr="007D337B">
              <w:rPr>
                <w:sz w:val="26"/>
                <w:szCs w:val="26"/>
              </w:rPr>
              <w:t>похода в магазин, покупок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Срок хранения продуктов.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tabs>
                <w:tab w:val="left" w:pos="180"/>
                <w:tab w:val="left" w:pos="360"/>
                <w:tab w:val="left" w:pos="4500"/>
              </w:tabs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Познавательная, практическая,игровая. Изучение срока хранения продуктов. </w:t>
            </w:r>
          </w:p>
        </w:tc>
        <w:tc>
          <w:tcPr>
            <w:tcW w:w="2268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Экскурсия в продовольственный  магазин</w:t>
            </w:r>
          </w:p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Мини – проект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Срок хранения продуктов.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tabs>
                <w:tab w:val="left" w:pos="180"/>
                <w:tab w:val="left" w:pos="360"/>
                <w:tab w:val="left" w:pos="4500"/>
              </w:tabs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</w:t>
            </w:r>
            <w:r w:rsidR="00317B13" w:rsidRPr="007D337B">
              <w:rPr>
                <w:sz w:val="26"/>
                <w:szCs w:val="26"/>
              </w:rPr>
              <w:t>ательная, проектная. Рассказ о сроках хранения продуктов.</w:t>
            </w:r>
          </w:p>
        </w:tc>
        <w:tc>
          <w:tcPr>
            <w:tcW w:w="2268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Мини – проект «Срок хранения продуктов»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Пищевые отравления, их предупреждение 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практическая</w:t>
            </w:r>
            <w:r w:rsidR="00317B13" w:rsidRPr="007D337B">
              <w:rPr>
                <w:sz w:val="26"/>
                <w:szCs w:val="26"/>
              </w:rPr>
              <w:t xml:space="preserve">Оказание первой помощи при </w:t>
            </w:r>
            <w:r w:rsidR="00317B13" w:rsidRPr="007D337B">
              <w:rPr>
                <w:sz w:val="26"/>
                <w:szCs w:val="26"/>
              </w:rPr>
              <w:lastRenderedPageBreak/>
              <w:t>отравлении продуктами.</w:t>
            </w:r>
          </w:p>
        </w:tc>
        <w:tc>
          <w:tcPr>
            <w:tcW w:w="2268" w:type="dxa"/>
          </w:tcPr>
          <w:p w:rsidR="00391344" w:rsidRPr="007D337B" w:rsidRDefault="00317B13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lastRenderedPageBreak/>
              <w:t xml:space="preserve">Встреча с доктором. 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Пищевые отравления, их предупреждение 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shd w:val="clear" w:color="auto" w:fill="FFFFFF"/>
              <w:jc w:val="both"/>
              <w:rPr>
                <w:rFonts w:eastAsia="Times New Roman"/>
                <w:color w:val="333333"/>
                <w:sz w:val="26"/>
                <w:szCs w:val="26"/>
                <w:lang w:eastAsia="ru-RU"/>
              </w:rPr>
            </w:pPr>
            <w:r w:rsidRPr="007D337B">
              <w:rPr>
                <w:sz w:val="26"/>
                <w:szCs w:val="26"/>
              </w:rPr>
              <w:t>Познавательная, практическая</w:t>
            </w:r>
            <w:r w:rsidR="00317B13" w:rsidRPr="007D337B">
              <w:rPr>
                <w:sz w:val="26"/>
                <w:szCs w:val="26"/>
              </w:rPr>
              <w:t>Изготовление буклетов, памяток.</w:t>
            </w:r>
          </w:p>
        </w:tc>
        <w:tc>
          <w:tcPr>
            <w:tcW w:w="2268" w:type="dxa"/>
          </w:tcPr>
          <w:p w:rsidR="00391344" w:rsidRPr="007D337B" w:rsidRDefault="00317B13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Практическая работа. 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Ты - покупатель Права потребителя 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</w:t>
            </w:r>
            <w:r w:rsidR="00317B13" w:rsidRPr="007D337B">
              <w:rPr>
                <w:sz w:val="26"/>
                <w:szCs w:val="26"/>
              </w:rPr>
              <w:t>ская Чтение, рассказ о правах потребителя</w:t>
            </w:r>
          </w:p>
        </w:tc>
        <w:tc>
          <w:tcPr>
            <w:tcW w:w="2268" w:type="dxa"/>
          </w:tcPr>
          <w:p w:rsidR="00391344" w:rsidRPr="007D337B" w:rsidRDefault="00317B13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Экскурсия в магазин. Наблюдение за работой продавца, поведением покупателей.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0C63ED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Проверь себя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tabs>
                <w:tab w:val="left" w:pos="4500"/>
              </w:tabs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практическая</w:t>
            </w:r>
          </w:p>
        </w:tc>
        <w:tc>
          <w:tcPr>
            <w:tcW w:w="2268" w:type="dxa"/>
          </w:tcPr>
          <w:p w:rsidR="00391344" w:rsidRPr="007D337B" w:rsidRDefault="000C63ED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Тестирование «Продукты питания»</w:t>
            </w:r>
          </w:p>
        </w:tc>
      </w:tr>
      <w:tr w:rsidR="00317B13" w:rsidRPr="007D337B" w:rsidTr="00AA6D0D">
        <w:tc>
          <w:tcPr>
            <w:tcW w:w="534" w:type="dxa"/>
          </w:tcPr>
          <w:p w:rsidR="00317B13" w:rsidRPr="007D337B" w:rsidRDefault="00317B13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317B13" w:rsidRPr="007D337B" w:rsidRDefault="00317B13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17B13" w:rsidRPr="007D337B" w:rsidRDefault="00317B13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17B13" w:rsidRPr="007D337B" w:rsidRDefault="00317B13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317B13" w:rsidRPr="007D337B" w:rsidRDefault="00317B13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17B13" w:rsidRPr="007D337B" w:rsidRDefault="00317B13" w:rsidP="007D337B">
            <w:pPr>
              <w:tabs>
                <w:tab w:val="left" w:pos="4500"/>
              </w:tabs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317B13" w:rsidRPr="007D337B" w:rsidRDefault="00317B13" w:rsidP="007D337B">
            <w:pPr>
              <w:rPr>
                <w:sz w:val="26"/>
                <w:szCs w:val="26"/>
              </w:rPr>
            </w:pPr>
          </w:p>
        </w:tc>
      </w:tr>
      <w:tr w:rsidR="00317B13" w:rsidRPr="007D337B" w:rsidTr="00AD0B75">
        <w:tc>
          <w:tcPr>
            <w:tcW w:w="9428" w:type="dxa"/>
            <w:gridSpan w:val="7"/>
          </w:tcPr>
          <w:p w:rsidR="00317B13" w:rsidRPr="007D337B" w:rsidRDefault="00317B13" w:rsidP="007D337B">
            <w:pPr>
              <w:jc w:val="center"/>
              <w:rPr>
                <w:b/>
                <w:sz w:val="26"/>
                <w:szCs w:val="26"/>
              </w:rPr>
            </w:pPr>
            <w:r w:rsidRPr="007D337B">
              <w:rPr>
                <w:b/>
                <w:sz w:val="26"/>
                <w:szCs w:val="26"/>
              </w:rPr>
              <w:t>6 класс</w:t>
            </w:r>
          </w:p>
        </w:tc>
      </w:tr>
      <w:tr w:rsidR="00317B13" w:rsidRPr="007D337B" w:rsidTr="00AA6D0D">
        <w:tc>
          <w:tcPr>
            <w:tcW w:w="534" w:type="dxa"/>
          </w:tcPr>
          <w:p w:rsidR="00317B13" w:rsidRPr="007D337B" w:rsidRDefault="00317B13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317B13" w:rsidRPr="007D337B" w:rsidRDefault="00317B13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17B13" w:rsidRPr="007D337B" w:rsidRDefault="00317B13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17B13" w:rsidRPr="007D337B" w:rsidRDefault="00317B13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317B13" w:rsidRPr="007D337B" w:rsidRDefault="00317B13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17B13" w:rsidRPr="007D337B" w:rsidRDefault="00317B13" w:rsidP="007D337B">
            <w:pPr>
              <w:tabs>
                <w:tab w:val="left" w:pos="4500"/>
              </w:tabs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317B13" w:rsidRPr="007D337B" w:rsidRDefault="00317B13" w:rsidP="007D337B">
            <w:pPr>
              <w:rPr>
                <w:sz w:val="26"/>
                <w:szCs w:val="26"/>
              </w:rPr>
            </w:pP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Ты готовишь себе и друзьям 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0C63ED" w:rsidP="007D337B">
            <w:pPr>
              <w:tabs>
                <w:tab w:val="left" w:pos="4500"/>
              </w:tabs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практическая</w:t>
            </w:r>
            <w:r w:rsidR="005F580B" w:rsidRPr="007D337B">
              <w:rPr>
                <w:sz w:val="26"/>
                <w:szCs w:val="26"/>
              </w:rPr>
              <w:t xml:space="preserve"> </w:t>
            </w:r>
            <w:r w:rsidRPr="007D337B">
              <w:rPr>
                <w:sz w:val="26"/>
                <w:szCs w:val="26"/>
              </w:rPr>
              <w:t xml:space="preserve">Прослушивание, обсуждение рецептов, рисование </w:t>
            </w:r>
          </w:p>
        </w:tc>
        <w:tc>
          <w:tcPr>
            <w:tcW w:w="2268" w:type="dxa"/>
          </w:tcPr>
          <w:p w:rsidR="00391344" w:rsidRPr="007D337B" w:rsidRDefault="000C63ED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Конкурс рецептов, рисунков. 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Бытовые приборы для кухни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tabs>
                <w:tab w:val="left" w:pos="4500"/>
              </w:tabs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практическая</w:t>
            </w:r>
            <w:r w:rsidR="000C63ED" w:rsidRPr="007D337B">
              <w:rPr>
                <w:sz w:val="26"/>
                <w:szCs w:val="26"/>
              </w:rPr>
              <w:t>.Знакомство с кухонными приборами</w:t>
            </w:r>
          </w:p>
        </w:tc>
        <w:tc>
          <w:tcPr>
            <w:tcW w:w="2268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Экскурсии на пищеблок школьной столовой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« У печи галок не считают» 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практическая, творческая, игровая.</w:t>
            </w:r>
            <w:r w:rsidR="000C63ED" w:rsidRPr="007D337B">
              <w:rPr>
                <w:sz w:val="26"/>
                <w:szCs w:val="26"/>
              </w:rPr>
              <w:t xml:space="preserve"> Чтение инструкций безопасности </w:t>
            </w:r>
          </w:p>
        </w:tc>
        <w:tc>
          <w:tcPr>
            <w:tcW w:w="2268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Практическая работа «Определи вкус продукта»                         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Правила работы с кухонным оборудованием.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практическая, творческая игровая</w:t>
            </w:r>
          </w:p>
        </w:tc>
        <w:tc>
          <w:tcPr>
            <w:tcW w:w="2268" w:type="dxa"/>
          </w:tcPr>
          <w:p w:rsidR="00391344" w:rsidRPr="007D337B" w:rsidRDefault="000C63ED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Тестирование «Правила безопасного поведения на кухне»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Помогаем взрослым на кухне 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творческая, игровая.</w:t>
            </w:r>
          </w:p>
        </w:tc>
        <w:tc>
          <w:tcPr>
            <w:tcW w:w="2268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КВН «Овощи, ягоды и фрукты – самые витаминные продукты»</w:t>
            </w:r>
          </w:p>
          <w:p w:rsidR="00391344" w:rsidRPr="007D337B" w:rsidRDefault="00391344" w:rsidP="007D337B">
            <w:pPr>
              <w:rPr>
                <w:sz w:val="26"/>
                <w:szCs w:val="26"/>
              </w:rPr>
            </w:pP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Ты готовишь себе и друзьям 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творчес</w:t>
            </w:r>
            <w:r w:rsidR="000C63ED" w:rsidRPr="007D337B">
              <w:rPr>
                <w:sz w:val="26"/>
                <w:szCs w:val="26"/>
              </w:rPr>
              <w:t>кая, досугово – развлекательная, чтение правил этикета за столом</w:t>
            </w:r>
          </w:p>
        </w:tc>
        <w:tc>
          <w:tcPr>
            <w:tcW w:w="2268" w:type="dxa"/>
          </w:tcPr>
          <w:p w:rsidR="00391344" w:rsidRPr="007D337B" w:rsidRDefault="00501D0F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Конкурс</w:t>
            </w:r>
            <w:r w:rsidR="000C63ED" w:rsidRPr="007D337B">
              <w:rPr>
                <w:sz w:val="26"/>
                <w:szCs w:val="26"/>
              </w:rPr>
              <w:t xml:space="preserve"> </w:t>
            </w:r>
            <w:r w:rsidRPr="007D337B">
              <w:rPr>
                <w:sz w:val="26"/>
                <w:szCs w:val="26"/>
              </w:rPr>
              <w:t xml:space="preserve">«Этикет за столом» </w:t>
            </w:r>
            <w:r w:rsidR="000C63ED" w:rsidRPr="007D337B">
              <w:rPr>
                <w:sz w:val="26"/>
                <w:szCs w:val="26"/>
              </w:rPr>
              <w:t xml:space="preserve">«Накрываю на стол». Творческое задание  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Ты - покупатель Права потребителя.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творческая</w:t>
            </w:r>
            <w:r w:rsidR="00501D0F" w:rsidRPr="007D337B">
              <w:rPr>
                <w:sz w:val="26"/>
                <w:szCs w:val="26"/>
              </w:rPr>
              <w:t>. Обсуждение фильма.</w:t>
            </w:r>
          </w:p>
        </w:tc>
        <w:tc>
          <w:tcPr>
            <w:tcW w:w="2268" w:type="dxa"/>
          </w:tcPr>
          <w:p w:rsidR="00391344" w:rsidRPr="007D337B" w:rsidRDefault="00501D0F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Просмотр фильма.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Блюдо своими руками 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творческая, досугово – развлекательная. Прослушивание информации, игра.</w:t>
            </w:r>
          </w:p>
        </w:tc>
        <w:tc>
          <w:tcPr>
            <w:tcW w:w="2268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Игра «Знатоки» </w:t>
            </w:r>
          </w:p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bCs/>
                <w:sz w:val="26"/>
                <w:szCs w:val="26"/>
              </w:rPr>
              <w:t>Ролевая игра «Русская трапеза»</w:t>
            </w:r>
          </w:p>
          <w:p w:rsidR="00391344" w:rsidRPr="007D337B" w:rsidRDefault="00391344" w:rsidP="007D337B">
            <w:pPr>
              <w:rPr>
                <w:sz w:val="26"/>
                <w:szCs w:val="26"/>
              </w:rPr>
            </w:pPr>
          </w:p>
          <w:p w:rsidR="00391344" w:rsidRPr="007D337B" w:rsidRDefault="00391344" w:rsidP="007D337B">
            <w:pPr>
              <w:rPr>
                <w:sz w:val="26"/>
                <w:szCs w:val="26"/>
              </w:rPr>
            </w:pP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Кухни разных народов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практическая.</w:t>
            </w:r>
          </w:p>
        </w:tc>
        <w:tc>
          <w:tcPr>
            <w:tcW w:w="2268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Просмотр видео о блюдах Болгарии и Исландии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Традиционные блюда Болгарии и Исландии 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практическая.</w:t>
            </w:r>
          </w:p>
        </w:tc>
        <w:tc>
          <w:tcPr>
            <w:tcW w:w="2268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Просмотр видео о блюдах Японии и Норвегии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Традиционные блюда Японии и Норвегии 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практическая.</w:t>
            </w:r>
          </w:p>
        </w:tc>
        <w:tc>
          <w:tcPr>
            <w:tcW w:w="2268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Просмотр видео о блюдах жителей Крайнего Севера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Блюда жителей Крайнего Севера 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творческая, игровая.</w:t>
            </w:r>
          </w:p>
        </w:tc>
        <w:tc>
          <w:tcPr>
            <w:tcW w:w="2268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bCs/>
                <w:sz w:val="26"/>
                <w:szCs w:val="26"/>
              </w:rPr>
              <w:t xml:space="preserve">Ролевая игра </w:t>
            </w:r>
            <w:r w:rsidRPr="007D337B">
              <w:rPr>
                <w:sz w:val="26"/>
                <w:szCs w:val="26"/>
              </w:rPr>
              <w:t>Игра «Поварята»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Традиционные блюда России 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практическая.</w:t>
            </w:r>
          </w:p>
        </w:tc>
        <w:tc>
          <w:tcPr>
            <w:tcW w:w="2268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Просмотр слайд – фильма о блюдах Кавказа.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Как питались на Руси  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Познавательная, </w:t>
            </w:r>
            <w:r w:rsidRPr="007D337B">
              <w:rPr>
                <w:sz w:val="26"/>
                <w:szCs w:val="26"/>
              </w:rPr>
              <w:lastRenderedPageBreak/>
              <w:t>творческая, игровая.</w:t>
            </w:r>
          </w:p>
        </w:tc>
        <w:tc>
          <w:tcPr>
            <w:tcW w:w="2268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lastRenderedPageBreak/>
              <w:t xml:space="preserve">Конкурс «Самый оригинальный </w:t>
            </w:r>
            <w:r w:rsidRPr="007D337B">
              <w:rPr>
                <w:sz w:val="26"/>
                <w:szCs w:val="26"/>
              </w:rPr>
              <w:lastRenderedPageBreak/>
              <w:t>овощной салат»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Кулинарная история. Как питались наши предки? </w:t>
            </w:r>
          </w:p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Познавательная, творческая, досугово – развлекательная. </w:t>
            </w:r>
            <w:r w:rsidR="00501D0F" w:rsidRPr="007D337B">
              <w:rPr>
                <w:sz w:val="26"/>
                <w:szCs w:val="26"/>
              </w:rPr>
              <w:t>Подготовка слайдов для фильма.</w:t>
            </w:r>
          </w:p>
        </w:tc>
        <w:tc>
          <w:tcPr>
            <w:tcW w:w="2268" w:type="dxa"/>
          </w:tcPr>
          <w:p w:rsidR="00391344" w:rsidRPr="007D337B" w:rsidRDefault="00501D0F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Беседа. Просмотр слайд - фильма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Традиционные напитки на Руси </w:t>
            </w:r>
          </w:p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Познавательная, практическая. Сервировка стола, демонстрация </w:t>
            </w:r>
            <w:r w:rsidR="00501D0F" w:rsidRPr="007D337B">
              <w:rPr>
                <w:sz w:val="26"/>
                <w:szCs w:val="26"/>
              </w:rPr>
              <w:t>напитков.</w:t>
            </w:r>
          </w:p>
        </w:tc>
        <w:tc>
          <w:tcPr>
            <w:tcW w:w="2268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Праздник. 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Необычное кулинарное путешествие. Музеи продуктов 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творческая, досугово – развлекательная. Инсценирование сказки. Рисование. Ответы на вопросы.</w:t>
            </w:r>
          </w:p>
        </w:tc>
        <w:tc>
          <w:tcPr>
            <w:tcW w:w="2268" w:type="dxa"/>
          </w:tcPr>
          <w:p w:rsidR="00391344" w:rsidRPr="007D337B" w:rsidRDefault="00501D0F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Виртуальная экскурсия по музеям продуктов.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Правила здорового питания.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Познавательная. Ответы на вопросы анкеты.</w:t>
            </w:r>
          </w:p>
        </w:tc>
        <w:tc>
          <w:tcPr>
            <w:tcW w:w="2268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Анкетирование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Рекомендации по формированию навыков правильного питания школьника. 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ind w:right="-107"/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Познавательная. Проектная. Защита </w:t>
            </w:r>
            <w:r w:rsidR="00501D0F" w:rsidRPr="007D337B">
              <w:rPr>
                <w:sz w:val="26"/>
                <w:szCs w:val="26"/>
              </w:rPr>
              <w:t>проекта. Создание буклетов.</w:t>
            </w:r>
          </w:p>
        </w:tc>
        <w:tc>
          <w:tcPr>
            <w:tcW w:w="2268" w:type="dxa"/>
          </w:tcPr>
          <w:p w:rsidR="00391344" w:rsidRPr="007D337B" w:rsidRDefault="00391344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Мини – проект          « Здоровое питание». 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Рекомендации по формированию навыков правильного питания школьника. 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ind w:right="-107"/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 xml:space="preserve">Познавательная, практическая </w:t>
            </w:r>
          </w:p>
        </w:tc>
        <w:tc>
          <w:tcPr>
            <w:tcW w:w="2268" w:type="dxa"/>
          </w:tcPr>
          <w:p w:rsidR="00391344" w:rsidRPr="007D337B" w:rsidRDefault="00CD52FF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Выступление перед обучающимися с рекомендациями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Сахар. Его польза и вред.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391344" w:rsidP="007D337B">
            <w:pPr>
              <w:ind w:right="-107"/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практическая</w:t>
            </w:r>
          </w:p>
        </w:tc>
        <w:tc>
          <w:tcPr>
            <w:tcW w:w="2268" w:type="dxa"/>
          </w:tcPr>
          <w:p w:rsidR="00391344" w:rsidRPr="007D337B" w:rsidRDefault="00CD52FF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Исследование состава сахара.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Путешествие по «Аппетитной стране» 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Познавательная, практическая Просмотр фильма, обсуждение.</w:t>
            </w:r>
          </w:p>
        </w:tc>
        <w:tc>
          <w:tcPr>
            <w:tcW w:w="2268" w:type="dxa"/>
          </w:tcPr>
          <w:p w:rsidR="00391344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Просмотр фильма. Беседа. Викторина.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Море - продукты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Познавательная, практическая Просмотр фильма, обсуждение.</w:t>
            </w:r>
          </w:p>
        </w:tc>
        <w:tc>
          <w:tcPr>
            <w:tcW w:w="2268" w:type="dxa"/>
          </w:tcPr>
          <w:p w:rsidR="00391344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Просмотр фильма. Беседа. Викторина.</w:t>
            </w:r>
          </w:p>
        </w:tc>
      </w:tr>
      <w:tr w:rsidR="009D0239" w:rsidRPr="007D337B" w:rsidTr="00AA6D0D">
        <w:tc>
          <w:tcPr>
            <w:tcW w:w="534" w:type="dxa"/>
          </w:tcPr>
          <w:p w:rsidR="009D0239" w:rsidRPr="007D337B" w:rsidRDefault="009D0239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50" w:type="dxa"/>
          </w:tcPr>
          <w:p w:rsidR="009D0239" w:rsidRPr="007D337B" w:rsidRDefault="009D0239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D0239" w:rsidRPr="007D337B" w:rsidRDefault="009D0239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D0239" w:rsidRPr="007D337B" w:rsidRDefault="009D0239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Кухни разных народов. </w:t>
            </w:r>
          </w:p>
        </w:tc>
        <w:tc>
          <w:tcPr>
            <w:tcW w:w="708" w:type="dxa"/>
          </w:tcPr>
          <w:p w:rsidR="009D0239" w:rsidRPr="007D337B" w:rsidRDefault="009D0239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D0239" w:rsidRPr="007D337B" w:rsidRDefault="009D0239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практическая Просмотр фильма, обсуждение</w:t>
            </w:r>
          </w:p>
        </w:tc>
        <w:tc>
          <w:tcPr>
            <w:tcW w:w="2268" w:type="dxa"/>
          </w:tcPr>
          <w:p w:rsidR="009D0239" w:rsidRPr="007D337B" w:rsidRDefault="009D0239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Просмотр фильма. Беседа. Викторина.</w:t>
            </w:r>
          </w:p>
        </w:tc>
      </w:tr>
      <w:tr w:rsidR="009D0239" w:rsidRPr="007D337B" w:rsidTr="00AA6D0D">
        <w:tc>
          <w:tcPr>
            <w:tcW w:w="534" w:type="dxa"/>
          </w:tcPr>
          <w:p w:rsidR="009D0239" w:rsidRPr="007D337B" w:rsidRDefault="009D0239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50" w:type="dxa"/>
          </w:tcPr>
          <w:p w:rsidR="009D0239" w:rsidRPr="007D337B" w:rsidRDefault="009D0239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9D0239" w:rsidRPr="007D337B" w:rsidRDefault="009D0239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D0239" w:rsidRPr="007D337B" w:rsidRDefault="009D0239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Кулинарные традиции древнего Египта</w:t>
            </w:r>
          </w:p>
        </w:tc>
        <w:tc>
          <w:tcPr>
            <w:tcW w:w="708" w:type="dxa"/>
          </w:tcPr>
          <w:p w:rsidR="009D0239" w:rsidRPr="007D337B" w:rsidRDefault="009D0239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D0239" w:rsidRPr="007D337B" w:rsidRDefault="009D0239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Познавательная, практическая Просмотр фильма, обсуждение</w:t>
            </w:r>
          </w:p>
        </w:tc>
        <w:tc>
          <w:tcPr>
            <w:tcW w:w="2268" w:type="dxa"/>
          </w:tcPr>
          <w:p w:rsidR="009D0239" w:rsidRPr="007D337B" w:rsidRDefault="009D0239" w:rsidP="007D337B">
            <w:pPr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Просмотр фильма. Беседа. Викторина.</w:t>
            </w:r>
          </w:p>
        </w:tc>
      </w:tr>
      <w:tr w:rsidR="00391344" w:rsidRPr="007D337B" w:rsidTr="00AA6D0D">
        <w:tc>
          <w:tcPr>
            <w:tcW w:w="53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50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Как питались на Руси</w:t>
            </w:r>
          </w:p>
        </w:tc>
        <w:tc>
          <w:tcPr>
            <w:tcW w:w="708" w:type="dxa"/>
          </w:tcPr>
          <w:p w:rsidR="00391344" w:rsidRPr="007D337B" w:rsidRDefault="00391344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91344" w:rsidRPr="007D337B" w:rsidRDefault="009D0239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Обсуждение рецептов</w:t>
            </w:r>
          </w:p>
        </w:tc>
        <w:tc>
          <w:tcPr>
            <w:tcW w:w="2268" w:type="dxa"/>
          </w:tcPr>
          <w:p w:rsidR="00391344" w:rsidRPr="007D337B" w:rsidRDefault="009D0239" w:rsidP="007D337B">
            <w:pPr>
              <w:pStyle w:val="a5"/>
              <w:spacing w:before="0" w:beforeAutospacing="0" w:after="0" w:afterAutospacing="0"/>
              <w:rPr>
                <w:sz w:val="26"/>
                <w:szCs w:val="26"/>
              </w:rPr>
            </w:pPr>
            <w:r w:rsidRPr="007D337B">
              <w:rPr>
                <w:sz w:val="26"/>
                <w:szCs w:val="26"/>
              </w:rPr>
              <w:t>Творческое домашнее задание</w:t>
            </w:r>
            <w:r w:rsidRPr="007D337B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</w:tr>
      <w:tr w:rsidR="00CD52FF" w:rsidRPr="007D337B" w:rsidTr="00AA6D0D">
        <w:tc>
          <w:tcPr>
            <w:tcW w:w="534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50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Кулинарные истории</w:t>
            </w:r>
          </w:p>
        </w:tc>
        <w:tc>
          <w:tcPr>
            <w:tcW w:w="708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CD52FF" w:rsidRPr="007D337B" w:rsidRDefault="009D0239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Познавательная, практическая Просмотр телепередачи</w:t>
            </w:r>
          </w:p>
        </w:tc>
        <w:tc>
          <w:tcPr>
            <w:tcW w:w="2268" w:type="dxa"/>
          </w:tcPr>
          <w:p w:rsidR="00CD52FF" w:rsidRPr="007D337B" w:rsidRDefault="009D0239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Просмотр телепередачи</w:t>
            </w:r>
          </w:p>
        </w:tc>
      </w:tr>
      <w:tr w:rsidR="00CD52FF" w:rsidRPr="007D337B" w:rsidTr="00AA6D0D">
        <w:tc>
          <w:tcPr>
            <w:tcW w:w="534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50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Кулинария в живописи</w:t>
            </w:r>
          </w:p>
        </w:tc>
        <w:tc>
          <w:tcPr>
            <w:tcW w:w="708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Просмотр презентации, обсуждение</w:t>
            </w:r>
          </w:p>
        </w:tc>
        <w:tc>
          <w:tcPr>
            <w:tcW w:w="2268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Просмотр презентации</w:t>
            </w:r>
          </w:p>
        </w:tc>
      </w:tr>
      <w:tr w:rsidR="00CD52FF" w:rsidRPr="007D337B" w:rsidTr="00AA6D0D">
        <w:tc>
          <w:tcPr>
            <w:tcW w:w="534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50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Кулинария в музыке</w:t>
            </w:r>
          </w:p>
        </w:tc>
        <w:tc>
          <w:tcPr>
            <w:tcW w:w="708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Познавательная. Чтение и обсуждение, прослушивание музыки.</w:t>
            </w:r>
          </w:p>
        </w:tc>
        <w:tc>
          <w:tcPr>
            <w:tcW w:w="2268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Беседа.</w:t>
            </w:r>
          </w:p>
        </w:tc>
      </w:tr>
      <w:tr w:rsidR="00CD52FF" w:rsidRPr="007D337B" w:rsidTr="00AA6D0D">
        <w:tc>
          <w:tcPr>
            <w:tcW w:w="534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50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Кулинария в литературе</w:t>
            </w:r>
          </w:p>
        </w:tc>
        <w:tc>
          <w:tcPr>
            <w:tcW w:w="708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Познавательная. Чтение отрывков </w:t>
            </w:r>
          </w:p>
        </w:tc>
        <w:tc>
          <w:tcPr>
            <w:tcW w:w="2268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Беседа. Дискуссия. Ролевая игра.</w:t>
            </w:r>
          </w:p>
          <w:p w:rsidR="009D0239" w:rsidRPr="007D337B" w:rsidRDefault="009D0239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Игра «Чиполино»</w:t>
            </w:r>
          </w:p>
        </w:tc>
      </w:tr>
      <w:tr w:rsidR="00CD52FF" w:rsidRPr="007D337B" w:rsidTr="00AA6D0D">
        <w:tc>
          <w:tcPr>
            <w:tcW w:w="534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50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9D0239" w:rsidRPr="007D337B" w:rsidRDefault="009D0239" w:rsidP="007D337B">
            <w:pPr>
              <w:pStyle w:val="a5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7D337B">
              <w:rPr>
                <w:bCs/>
                <w:color w:val="000000"/>
                <w:sz w:val="26"/>
                <w:szCs w:val="26"/>
              </w:rPr>
              <w:t>Продукты питания, которые следует избегать. Проверь себя!</w:t>
            </w:r>
          </w:p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Познавательная. </w:t>
            </w:r>
            <w:r w:rsidR="009D0239" w:rsidRPr="007D337B">
              <w:rPr>
                <w:rFonts w:ascii="Times New Roman" w:hAnsi="Times New Roman" w:cs="Times New Roman"/>
                <w:sz w:val="26"/>
                <w:szCs w:val="26"/>
              </w:rPr>
              <w:t>Ответы на вопросы теста за 2 полугодие</w:t>
            </w:r>
          </w:p>
        </w:tc>
        <w:tc>
          <w:tcPr>
            <w:tcW w:w="2268" w:type="dxa"/>
          </w:tcPr>
          <w:p w:rsidR="00CD52FF" w:rsidRPr="007D337B" w:rsidRDefault="009D0239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Тестирование</w:t>
            </w:r>
          </w:p>
        </w:tc>
      </w:tr>
      <w:tr w:rsidR="00CD52FF" w:rsidRPr="007D337B" w:rsidTr="00AA6D0D">
        <w:tc>
          <w:tcPr>
            <w:tcW w:w="534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</w:t>
            </w:r>
          </w:p>
        </w:tc>
        <w:tc>
          <w:tcPr>
            <w:tcW w:w="850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Подготовка к проекту</w:t>
            </w:r>
          </w:p>
        </w:tc>
        <w:tc>
          <w:tcPr>
            <w:tcW w:w="708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CD52FF" w:rsidRPr="007D337B" w:rsidRDefault="009D0239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Проектная. </w:t>
            </w:r>
            <w:r w:rsidR="00CD52FF"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Мини – </w:t>
            </w: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представление, рассказ об овощных блюдах</w:t>
            </w:r>
          </w:p>
        </w:tc>
        <w:tc>
          <w:tcPr>
            <w:tcW w:w="2268" w:type="dxa"/>
          </w:tcPr>
          <w:p w:rsidR="009D0239" w:rsidRPr="007D337B" w:rsidRDefault="009D0239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CD52FF" w:rsidRPr="007D337B">
              <w:rPr>
                <w:rFonts w:ascii="Times New Roman" w:hAnsi="Times New Roman" w:cs="Times New Roman"/>
                <w:sz w:val="26"/>
                <w:szCs w:val="26"/>
              </w:rPr>
              <w:t>роект</w:t>
            </w: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 «В гостях у Чиполино»</w:t>
            </w:r>
          </w:p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52FF" w:rsidRPr="007D337B" w:rsidTr="00AA6D0D">
        <w:tc>
          <w:tcPr>
            <w:tcW w:w="534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50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CD52FF" w:rsidRPr="007D337B" w:rsidRDefault="009D0239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На огороде</w:t>
            </w:r>
          </w:p>
        </w:tc>
        <w:tc>
          <w:tcPr>
            <w:tcW w:w="708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CD52FF" w:rsidRPr="007D337B" w:rsidRDefault="009D0239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Практическая, познавательная.</w:t>
            </w:r>
          </w:p>
        </w:tc>
        <w:tc>
          <w:tcPr>
            <w:tcW w:w="2268" w:type="dxa"/>
          </w:tcPr>
          <w:p w:rsidR="00CD52FF" w:rsidRPr="007D337B" w:rsidRDefault="009D0239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Посещение школьного огорода, посев </w:t>
            </w:r>
            <w:r w:rsidR="00D90A96" w:rsidRPr="007D337B">
              <w:rPr>
                <w:rFonts w:ascii="Times New Roman" w:hAnsi="Times New Roman" w:cs="Times New Roman"/>
                <w:sz w:val="26"/>
                <w:szCs w:val="26"/>
              </w:rPr>
              <w:t>овощей.</w:t>
            </w: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52FF" w:rsidRPr="007D337B" w:rsidTr="00AA6D0D">
        <w:tc>
          <w:tcPr>
            <w:tcW w:w="534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50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4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Защита проекта</w:t>
            </w:r>
          </w:p>
        </w:tc>
        <w:tc>
          <w:tcPr>
            <w:tcW w:w="708" w:type="dxa"/>
          </w:tcPr>
          <w:p w:rsidR="00CD52FF" w:rsidRPr="007D337B" w:rsidRDefault="00CD52FF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CD52FF" w:rsidRPr="007D337B" w:rsidRDefault="00D90A96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 xml:space="preserve">Проектная </w:t>
            </w:r>
          </w:p>
        </w:tc>
        <w:tc>
          <w:tcPr>
            <w:tcW w:w="2268" w:type="dxa"/>
          </w:tcPr>
          <w:p w:rsidR="00CD52FF" w:rsidRPr="007D337B" w:rsidRDefault="00D90A96" w:rsidP="007D337B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7D337B">
              <w:rPr>
                <w:rFonts w:ascii="Times New Roman" w:hAnsi="Times New Roman" w:cs="Times New Roman"/>
                <w:sz w:val="26"/>
                <w:szCs w:val="26"/>
              </w:rPr>
              <w:t>Проект «В гостях у Чиполино»</w:t>
            </w:r>
          </w:p>
        </w:tc>
      </w:tr>
    </w:tbl>
    <w:p w:rsidR="00AA6D0D" w:rsidRPr="007D337B" w:rsidRDefault="00AA6D0D" w:rsidP="007D337B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7F55CF" w:rsidRPr="007D337B" w:rsidRDefault="007F55CF" w:rsidP="007D337B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7F55CF" w:rsidRPr="007D337B" w:rsidRDefault="007F55CF" w:rsidP="007D337B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7F55CF" w:rsidRPr="007D337B" w:rsidRDefault="007F55CF" w:rsidP="007D337B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  <w:r w:rsidRPr="007D337B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Оценочный материал       </w:t>
      </w:r>
    </w:p>
    <w:p w:rsidR="007F55CF" w:rsidRPr="007D337B" w:rsidRDefault="007F55CF" w:rsidP="007D337B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7F55CF" w:rsidRPr="007D337B" w:rsidRDefault="007F55CF" w:rsidP="007D337B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7D337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5 класс  1 полугодие</w:t>
      </w:r>
    </w:p>
    <w:p w:rsidR="007F55CF" w:rsidRPr="007D337B" w:rsidRDefault="007F55CF" w:rsidP="007D337B">
      <w:pPr>
        <w:pStyle w:val="a5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7D337B">
        <w:rPr>
          <w:b/>
          <w:bCs/>
          <w:color w:val="000000"/>
          <w:sz w:val="26"/>
          <w:szCs w:val="26"/>
        </w:rPr>
        <w:t>Тест № 1. Зерновые продукты.</w:t>
      </w:r>
    </w:p>
    <w:p w:rsidR="007F55CF" w:rsidRPr="007D337B" w:rsidRDefault="007F55CF" w:rsidP="007D337B">
      <w:pPr>
        <w:pStyle w:val="a5"/>
        <w:spacing w:before="0" w:beforeAutospacing="0" w:after="0" w:afterAutospacing="0"/>
        <w:jc w:val="center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Выбери один правильный ответ из предложенных ответов.</w:t>
      </w:r>
    </w:p>
    <w:p w:rsidR="007F55CF" w:rsidRPr="007D337B" w:rsidRDefault="007F55CF" w:rsidP="007D337B">
      <w:pPr>
        <w:pStyle w:val="a5"/>
        <w:spacing w:before="0" w:beforeAutospacing="0" w:after="0" w:afterAutospacing="0"/>
        <w:jc w:val="center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 1.Какие растения нужны для выпечки хлеба?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а) рожь, пшеница б) рис, ячмень в) овес, пшено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 2. Какие вы знаете хлебопродукты?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а) баранки б) творог в) сметана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 3.Из какого растения получают гречневую крупу?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а) просо б) гречиха в) ячмень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 4.Из какого растения изготавливают манную крупу?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а) рожь б) овес в) пшеница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 5.Пшено получают из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а) проса б) риса в) пшеницы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В 1. Зачем вам нужно есть хлеб?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а) хлеб содержит вещества, способствующие росту и развитию организма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б) чтобы утолить голод в) чтобы разнообразить пищу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b/>
          <w:bCs/>
          <w:color w:val="000000"/>
          <w:sz w:val="26"/>
          <w:szCs w:val="26"/>
        </w:rPr>
        <w:t>Тест № 2. Овощи.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Выбери один правильный ответ из предложенных ответов.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 1.Какое растение относится к овощам?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а)</w:t>
      </w:r>
      <w:r w:rsidRPr="007D337B">
        <w:rPr>
          <w:i/>
          <w:iCs/>
          <w:color w:val="000000"/>
          <w:sz w:val="26"/>
          <w:szCs w:val="26"/>
        </w:rPr>
        <w:t> </w:t>
      </w:r>
      <w:r w:rsidRPr="007D337B">
        <w:rPr>
          <w:color w:val="000000"/>
          <w:sz w:val="26"/>
          <w:szCs w:val="26"/>
        </w:rPr>
        <w:t>рис б) редис в) кукуруза г) бобы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lastRenderedPageBreak/>
        <w:t>А 2.У каких овощей съедобна подземная часть?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а) огурцы б) свекла в) сладкий перец г) капуста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 3.Какие овощи относятся к некрахмалистым?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а) чеснок и огурцы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б) кабачки и тыква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в) картофель и свекла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В 1. Как лучше приготовить картофель, чтобы сохранить в нем витамин С ?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а) сварить б) поджарить в) запечь в кожуре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С 1. Какие овощи растут в нашей местности?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(приведи пять примеров)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  <w:r w:rsidRPr="007D337B">
        <w:rPr>
          <w:b/>
          <w:bCs/>
          <w:color w:val="000000"/>
          <w:sz w:val="26"/>
          <w:szCs w:val="26"/>
        </w:rPr>
        <w:t xml:space="preserve">                                                            6 класс  1 полугодие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b/>
          <w:bCs/>
          <w:color w:val="000000"/>
          <w:sz w:val="26"/>
          <w:szCs w:val="26"/>
        </w:rPr>
        <w:t>Тест Заражение глистами.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Выбери один правильный ответ из предложенных ответов.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 1. Что </w:t>
      </w:r>
      <w:r w:rsidRPr="007D337B">
        <w:rPr>
          <w:b/>
          <w:bCs/>
          <w:color w:val="000000"/>
          <w:sz w:val="26"/>
          <w:szCs w:val="26"/>
          <w:u w:val="single"/>
        </w:rPr>
        <w:t>не </w:t>
      </w:r>
      <w:r w:rsidRPr="007D337B">
        <w:rPr>
          <w:color w:val="000000"/>
          <w:sz w:val="26"/>
          <w:szCs w:val="26"/>
        </w:rPr>
        <w:t>служит источником заражения глистами.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а) сырая вода б) сырая рыба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в) хорошо проваренная пища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 2. Что </w:t>
      </w:r>
      <w:r w:rsidRPr="007D337B">
        <w:rPr>
          <w:b/>
          <w:bCs/>
          <w:color w:val="000000"/>
          <w:sz w:val="26"/>
          <w:szCs w:val="26"/>
          <w:u w:val="single"/>
        </w:rPr>
        <w:t>не</w:t>
      </w:r>
      <w:r w:rsidRPr="007D337B">
        <w:rPr>
          <w:color w:val="000000"/>
          <w:sz w:val="26"/>
          <w:szCs w:val="26"/>
        </w:rPr>
        <w:t> относится к мерам предупреждения глистных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заболеваний в школе: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а) регулярное обследование всех учащихся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б) прививки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в) исключение из школы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В 1.Выбери три правильных ответа из пяти предложенных.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Каковы меры предупреждения глистных заболеваний: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а) мытье рук перед едой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б) поедание сырой рыбы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в) кипячение воды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г) поедание немытых фруктов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д) проваривание мяса, рыбы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b/>
          <w:bCs/>
          <w:color w:val="000000"/>
          <w:sz w:val="26"/>
          <w:szCs w:val="26"/>
        </w:rPr>
        <w:t>Тест № 3. Фрукты.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Выбери один правильный ответ из предложенных ответов.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 1. Назови местные фруктовые деревья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а) апельсин и лимон б) яблоня и слива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в) персики и черешня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 2. Какие ягоды вы собираете в лесу?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а) бруснику и чернику б) крыжовник и смородину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в) облепиху и клубнику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 3. Какие ягоды укрепляют зрение?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а) малина б) черника в) крыжовник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 4. К фруктам относится: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а) огурец б) яблоко в) кабачок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В 1 . Какова норма потребления фруктов в граммах в день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для детей возраста  3–7 лет 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а) 100 – 150 г/день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б) 150–300 г/день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  <w:r w:rsidRPr="007D337B">
        <w:rPr>
          <w:color w:val="000000"/>
          <w:sz w:val="26"/>
          <w:szCs w:val="26"/>
        </w:rPr>
        <w:t>в) 400 – 500 г/ день</w:t>
      </w: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a5"/>
        <w:spacing w:before="0" w:beforeAutospacing="0" w:after="0" w:afterAutospacing="0"/>
        <w:rPr>
          <w:color w:val="000000"/>
          <w:sz w:val="26"/>
          <w:szCs w:val="26"/>
        </w:rPr>
      </w:pPr>
    </w:p>
    <w:p w:rsidR="007F55CF" w:rsidRPr="007D337B" w:rsidRDefault="007F55CF" w:rsidP="007D337B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D8172C" w:rsidRPr="007D337B" w:rsidRDefault="00D8172C" w:rsidP="007D337B">
      <w:pPr>
        <w:rPr>
          <w:sz w:val="26"/>
          <w:szCs w:val="26"/>
        </w:rPr>
      </w:pPr>
    </w:p>
    <w:p w:rsidR="002E0523" w:rsidRPr="007D337B" w:rsidRDefault="002E0523" w:rsidP="007D337B">
      <w:pPr>
        <w:rPr>
          <w:sz w:val="26"/>
          <w:szCs w:val="26"/>
        </w:rPr>
      </w:pPr>
    </w:p>
    <w:sectPr w:rsidR="002E0523" w:rsidRPr="007D337B" w:rsidSect="007D337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0F9" w:rsidRDefault="00DC10F9" w:rsidP="007C521D">
      <w:r>
        <w:separator/>
      </w:r>
    </w:p>
  </w:endnote>
  <w:endnote w:type="continuationSeparator" w:id="0">
    <w:p w:rsidR="00DC10F9" w:rsidRDefault="00DC10F9" w:rsidP="007C5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0F9" w:rsidRDefault="00DC10F9" w:rsidP="007C521D">
      <w:r>
        <w:separator/>
      </w:r>
    </w:p>
  </w:footnote>
  <w:footnote w:type="continuationSeparator" w:id="0">
    <w:p w:rsidR="00DC10F9" w:rsidRDefault="00DC10F9" w:rsidP="007C5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5pt;height:11.15pt" o:bullet="t">
        <v:imagedata r:id="rId1" o:title="clip_image001"/>
      </v:shape>
    </w:pict>
  </w:numPicBullet>
  <w:abstractNum w:abstractNumId="0" w15:restartNumberingAfterBreak="0">
    <w:nsid w:val="022571A6"/>
    <w:multiLevelType w:val="hybridMultilevel"/>
    <w:tmpl w:val="88386D4C"/>
    <w:lvl w:ilvl="0" w:tplc="04190007">
      <w:start w:val="1"/>
      <w:numFmt w:val="bullet"/>
      <w:lvlText w:val=""/>
      <w:lvlPicBulletId w:val="0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7236E26"/>
    <w:multiLevelType w:val="multilevel"/>
    <w:tmpl w:val="D9924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6F1E3A"/>
    <w:multiLevelType w:val="multilevel"/>
    <w:tmpl w:val="C066AD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8E5ACA"/>
    <w:multiLevelType w:val="hybridMultilevel"/>
    <w:tmpl w:val="E6E6A60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E05B8"/>
    <w:multiLevelType w:val="multilevel"/>
    <w:tmpl w:val="09764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1E4A45"/>
    <w:multiLevelType w:val="hybridMultilevel"/>
    <w:tmpl w:val="069266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3896846"/>
    <w:multiLevelType w:val="multilevel"/>
    <w:tmpl w:val="10981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1B5317"/>
    <w:multiLevelType w:val="multilevel"/>
    <w:tmpl w:val="CC266002"/>
    <w:lvl w:ilvl="0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E1163D"/>
    <w:multiLevelType w:val="multilevel"/>
    <w:tmpl w:val="8A021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177106"/>
    <w:multiLevelType w:val="multilevel"/>
    <w:tmpl w:val="A550851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3051F0"/>
    <w:multiLevelType w:val="multilevel"/>
    <w:tmpl w:val="5B3C651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8E114B"/>
    <w:multiLevelType w:val="hybridMultilevel"/>
    <w:tmpl w:val="7EBC8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167CF"/>
    <w:multiLevelType w:val="hybridMultilevel"/>
    <w:tmpl w:val="687A8FD4"/>
    <w:lvl w:ilvl="0" w:tplc="551ECD24">
      <w:numFmt w:val="bullet"/>
      <w:lvlText w:val="•"/>
      <w:lvlJc w:val="left"/>
      <w:pPr>
        <w:ind w:left="383" w:hanging="22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56"/>
        <w:sz w:val="20"/>
        <w:szCs w:val="20"/>
        <w:lang w:val="ru-RU" w:eastAsia="en-US" w:bidi="ar-SA"/>
      </w:rPr>
    </w:lvl>
    <w:lvl w:ilvl="1" w:tplc="55669586">
      <w:numFmt w:val="bullet"/>
      <w:lvlText w:val="•"/>
      <w:lvlJc w:val="left"/>
      <w:pPr>
        <w:ind w:left="1008" w:hanging="227"/>
      </w:pPr>
      <w:rPr>
        <w:rFonts w:hint="default"/>
        <w:lang w:val="ru-RU" w:eastAsia="en-US" w:bidi="ar-SA"/>
      </w:rPr>
    </w:lvl>
    <w:lvl w:ilvl="2" w:tplc="E2F2E344">
      <w:numFmt w:val="bullet"/>
      <w:lvlText w:val="•"/>
      <w:lvlJc w:val="left"/>
      <w:pPr>
        <w:ind w:left="1636" w:hanging="227"/>
      </w:pPr>
      <w:rPr>
        <w:rFonts w:hint="default"/>
        <w:lang w:val="ru-RU" w:eastAsia="en-US" w:bidi="ar-SA"/>
      </w:rPr>
    </w:lvl>
    <w:lvl w:ilvl="3" w:tplc="6204CACE">
      <w:numFmt w:val="bullet"/>
      <w:lvlText w:val="•"/>
      <w:lvlJc w:val="left"/>
      <w:pPr>
        <w:ind w:left="2265" w:hanging="227"/>
      </w:pPr>
      <w:rPr>
        <w:rFonts w:hint="default"/>
        <w:lang w:val="ru-RU" w:eastAsia="en-US" w:bidi="ar-SA"/>
      </w:rPr>
    </w:lvl>
    <w:lvl w:ilvl="4" w:tplc="E2D82150">
      <w:numFmt w:val="bullet"/>
      <w:lvlText w:val="•"/>
      <w:lvlJc w:val="left"/>
      <w:pPr>
        <w:ind w:left="2893" w:hanging="227"/>
      </w:pPr>
      <w:rPr>
        <w:rFonts w:hint="default"/>
        <w:lang w:val="ru-RU" w:eastAsia="en-US" w:bidi="ar-SA"/>
      </w:rPr>
    </w:lvl>
    <w:lvl w:ilvl="5" w:tplc="6694BA6C">
      <w:numFmt w:val="bullet"/>
      <w:lvlText w:val="•"/>
      <w:lvlJc w:val="left"/>
      <w:pPr>
        <w:ind w:left="3521" w:hanging="227"/>
      </w:pPr>
      <w:rPr>
        <w:rFonts w:hint="default"/>
        <w:lang w:val="ru-RU" w:eastAsia="en-US" w:bidi="ar-SA"/>
      </w:rPr>
    </w:lvl>
    <w:lvl w:ilvl="6" w:tplc="51580484">
      <w:numFmt w:val="bullet"/>
      <w:lvlText w:val="•"/>
      <w:lvlJc w:val="left"/>
      <w:pPr>
        <w:ind w:left="4150" w:hanging="227"/>
      </w:pPr>
      <w:rPr>
        <w:rFonts w:hint="default"/>
        <w:lang w:val="ru-RU" w:eastAsia="en-US" w:bidi="ar-SA"/>
      </w:rPr>
    </w:lvl>
    <w:lvl w:ilvl="7" w:tplc="B0124D1E">
      <w:numFmt w:val="bullet"/>
      <w:lvlText w:val="•"/>
      <w:lvlJc w:val="left"/>
      <w:pPr>
        <w:ind w:left="4778" w:hanging="227"/>
      </w:pPr>
      <w:rPr>
        <w:rFonts w:hint="default"/>
        <w:lang w:val="ru-RU" w:eastAsia="en-US" w:bidi="ar-SA"/>
      </w:rPr>
    </w:lvl>
    <w:lvl w:ilvl="8" w:tplc="111A6DB0">
      <w:numFmt w:val="bullet"/>
      <w:lvlText w:val="•"/>
      <w:lvlJc w:val="left"/>
      <w:pPr>
        <w:ind w:left="5406" w:hanging="227"/>
      </w:pPr>
      <w:rPr>
        <w:rFonts w:hint="default"/>
        <w:lang w:val="ru-RU" w:eastAsia="en-US" w:bidi="ar-SA"/>
      </w:rPr>
    </w:lvl>
  </w:abstractNum>
  <w:abstractNum w:abstractNumId="13" w15:restartNumberingAfterBreak="0">
    <w:nsid w:val="47251E2A"/>
    <w:multiLevelType w:val="multilevel"/>
    <w:tmpl w:val="E0E66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EB33AE"/>
    <w:multiLevelType w:val="multilevel"/>
    <w:tmpl w:val="9B162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AB6CD8"/>
    <w:multiLevelType w:val="multilevel"/>
    <w:tmpl w:val="F11417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2C7A4B"/>
    <w:multiLevelType w:val="multilevel"/>
    <w:tmpl w:val="E0A0F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8529DC"/>
    <w:multiLevelType w:val="multilevel"/>
    <w:tmpl w:val="55A07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292814"/>
    <w:multiLevelType w:val="hybridMultilevel"/>
    <w:tmpl w:val="8E14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F9C2929"/>
    <w:multiLevelType w:val="hybridMultilevel"/>
    <w:tmpl w:val="ABB25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DE02F0"/>
    <w:multiLevelType w:val="multilevel"/>
    <w:tmpl w:val="D2ACA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22612A"/>
    <w:multiLevelType w:val="hybridMultilevel"/>
    <w:tmpl w:val="4FC489B2"/>
    <w:lvl w:ilvl="0" w:tplc="0420BFD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34525A"/>
    <w:multiLevelType w:val="hybridMultilevel"/>
    <w:tmpl w:val="2A7C5C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E2C4A49"/>
    <w:multiLevelType w:val="multilevel"/>
    <w:tmpl w:val="12804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AD348B"/>
    <w:multiLevelType w:val="multilevel"/>
    <w:tmpl w:val="124A2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F35571E"/>
    <w:multiLevelType w:val="multilevel"/>
    <w:tmpl w:val="A09E4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7"/>
  </w:num>
  <w:num w:numId="15">
    <w:abstractNumId w:val="18"/>
  </w:num>
  <w:num w:numId="16">
    <w:abstractNumId w:val="5"/>
  </w:num>
  <w:num w:numId="1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20"/>
  </w:num>
  <w:num w:numId="20">
    <w:abstractNumId w:val="2"/>
  </w:num>
  <w:num w:numId="21">
    <w:abstractNumId w:val="8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1"/>
  </w:num>
  <w:num w:numId="25">
    <w:abstractNumId w:val="1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D88"/>
    <w:rsid w:val="00016F00"/>
    <w:rsid w:val="00020E4A"/>
    <w:rsid w:val="000221A9"/>
    <w:rsid w:val="0002510B"/>
    <w:rsid w:val="0003245C"/>
    <w:rsid w:val="00081CF5"/>
    <w:rsid w:val="00082014"/>
    <w:rsid w:val="00082AAD"/>
    <w:rsid w:val="000A3BD4"/>
    <w:rsid w:val="000A6316"/>
    <w:rsid w:val="000C0073"/>
    <w:rsid w:val="000C63ED"/>
    <w:rsid w:val="000C6BCC"/>
    <w:rsid w:val="000D6F98"/>
    <w:rsid w:val="000E77FD"/>
    <w:rsid w:val="001129AF"/>
    <w:rsid w:val="00121682"/>
    <w:rsid w:val="0013139B"/>
    <w:rsid w:val="0016396C"/>
    <w:rsid w:val="00170B66"/>
    <w:rsid w:val="00186C75"/>
    <w:rsid w:val="001D75B6"/>
    <w:rsid w:val="001F02E3"/>
    <w:rsid w:val="00215EA6"/>
    <w:rsid w:val="002413C3"/>
    <w:rsid w:val="00254C06"/>
    <w:rsid w:val="002B434A"/>
    <w:rsid w:val="002D7B81"/>
    <w:rsid w:val="002D7F49"/>
    <w:rsid w:val="002E0523"/>
    <w:rsid w:val="00313FB0"/>
    <w:rsid w:val="00317B13"/>
    <w:rsid w:val="003278CE"/>
    <w:rsid w:val="00354490"/>
    <w:rsid w:val="00387AFB"/>
    <w:rsid w:val="00390CC1"/>
    <w:rsid w:val="00391344"/>
    <w:rsid w:val="003B1022"/>
    <w:rsid w:val="003B7292"/>
    <w:rsid w:val="00406AFA"/>
    <w:rsid w:val="00437285"/>
    <w:rsid w:val="004524B3"/>
    <w:rsid w:val="00453294"/>
    <w:rsid w:val="00470333"/>
    <w:rsid w:val="0047439C"/>
    <w:rsid w:val="00501D0F"/>
    <w:rsid w:val="005329C5"/>
    <w:rsid w:val="005A6B21"/>
    <w:rsid w:val="005A6CE0"/>
    <w:rsid w:val="005B09E9"/>
    <w:rsid w:val="005B3166"/>
    <w:rsid w:val="005B7121"/>
    <w:rsid w:val="005C05ED"/>
    <w:rsid w:val="005F2C3C"/>
    <w:rsid w:val="005F580B"/>
    <w:rsid w:val="006031DC"/>
    <w:rsid w:val="006559A0"/>
    <w:rsid w:val="00662C3A"/>
    <w:rsid w:val="00680D36"/>
    <w:rsid w:val="00682D34"/>
    <w:rsid w:val="006D5973"/>
    <w:rsid w:val="006F2042"/>
    <w:rsid w:val="006F5DE7"/>
    <w:rsid w:val="006F6D87"/>
    <w:rsid w:val="007159ED"/>
    <w:rsid w:val="00773B40"/>
    <w:rsid w:val="007923C5"/>
    <w:rsid w:val="007A2702"/>
    <w:rsid w:val="007B213C"/>
    <w:rsid w:val="007B66E7"/>
    <w:rsid w:val="007C521D"/>
    <w:rsid w:val="007C67DA"/>
    <w:rsid w:val="007D337B"/>
    <w:rsid w:val="007E0005"/>
    <w:rsid w:val="007F136B"/>
    <w:rsid w:val="007F55CF"/>
    <w:rsid w:val="0081774B"/>
    <w:rsid w:val="00834928"/>
    <w:rsid w:val="00851D4B"/>
    <w:rsid w:val="00887D99"/>
    <w:rsid w:val="008B4775"/>
    <w:rsid w:val="008B6FA5"/>
    <w:rsid w:val="008C0438"/>
    <w:rsid w:val="008C501F"/>
    <w:rsid w:val="008D5859"/>
    <w:rsid w:val="008E139A"/>
    <w:rsid w:val="008F2DB0"/>
    <w:rsid w:val="00907398"/>
    <w:rsid w:val="00921566"/>
    <w:rsid w:val="009775E0"/>
    <w:rsid w:val="009C4E37"/>
    <w:rsid w:val="009C58CA"/>
    <w:rsid w:val="009D0239"/>
    <w:rsid w:val="00A018FC"/>
    <w:rsid w:val="00A214E4"/>
    <w:rsid w:val="00A21D88"/>
    <w:rsid w:val="00A62830"/>
    <w:rsid w:val="00AA5D6E"/>
    <w:rsid w:val="00AA6D0D"/>
    <w:rsid w:val="00AB485E"/>
    <w:rsid w:val="00AB6935"/>
    <w:rsid w:val="00AB714F"/>
    <w:rsid w:val="00AC54FC"/>
    <w:rsid w:val="00AD0B75"/>
    <w:rsid w:val="00AE3233"/>
    <w:rsid w:val="00AE59B7"/>
    <w:rsid w:val="00B615D0"/>
    <w:rsid w:val="00B65B51"/>
    <w:rsid w:val="00B67CDD"/>
    <w:rsid w:val="00BA1BB5"/>
    <w:rsid w:val="00BC345C"/>
    <w:rsid w:val="00BC3ED3"/>
    <w:rsid w:val="00C0104B"/>
    <w:rsid w:val="00C05458"/>
    <w:rsid w:val="00C47730"/>
    <w:rsid w:val="00C62CF1"/>
    <w:rsid w:val="00C9587F"/>
    <w:rsid w:val="00CD140D"/>
    <w:rsid w:val="00CD14B5"/>
    <w:rsid w:val="00CD52FF"/>
    <w:rsid w:val="00CF7D34"/>
    <w:rsid w:val="00D0615B"/>
    <w:rsid w:val="00D523D3"/>
    <w:rsid w:val="00D52711"/>
    <w:rsid w:val="00D56168"/>
    <w:rsid w:val="00D70461"/>
    <w:rsid w:val="00D8172C"/>
    <w:rsid w:val="00D90A96"/>
    <w:rsid w:val="00DA4E3A"/>
    <w:rsid w:val="00DB4F30"/>
    <w:rsid w:val="00DC10F9"/>
    <w:rsid w:val="00DD0347"/>
    <w:rsid w:val="00DD30FE"/>
    <w:rsid w:val="00DE220C"/>
    <w:rsid w:val="00DE313E"/>
    <w:rsid w:val="00E15935"/>
    <w:rsid w:val="00E23195"/>
    <w:rsid w:val="00E307B1"/>
    <w:rsid w:val="00E50010"/>
    <w:rsid w:val="00E602B6"/>
    <w:rsid w:val="00E61171"/>
    <w:rsid w:val="00E83C8A"/>
    <w:rsid w:val="00EB0DB3"/>
    <w:rsid w:val="00EB444C"/>
    <w:rsid w:val="00ED44D5"/>
    <w:rsid w:val="00EE2F87"/>
    <w:rsid w:val="00F3076C"/>
    <w:rsid w:val="00F32397"/>
    <w:rsid w:val="00F412FF"/>
    <w:rsid w:val="00F73D17"/>
    <w:rsid w:val="00F9566E"/>
    <w:rsid w:val="00FA56EC"/>
    <w:rsid w:val="00FE2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492C"/>
  <w15:docId w15:val="{E3A287EA-E1C6-42AC-892A-5DE5F7C0B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72C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07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172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CC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076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076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8172C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styleId="a3">
    <w:name w:val="Hyperlink"/>
    <w:basedOn w:val="a0"/>
    <w:uiPriority w:val="99"/>
    <w:semiHidden/>
    <w:unhideWhenUsed/>
    <w:rsid w:val="00D817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172C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D8172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qFormat/>
    <w:rsid w:val="00D8172C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a7">
    <w:name w:val="List Paragraph"/>
    <w:basedOn w:val="a"/>
    <w:uiPriority w:val="1"/>
    <w:qFormat/>
    <w:rsid w:val="00D8172C"/>
    <w:pPr>
      <w:ind w:left="708"/>
    </w:pPr>
  </w:style>
  <w:style w:type="paragraph" w:customStyle="1" w:styleId="31">
    <w:name w:val="Заголовок 3+"/>
    <w:basedOn w:val="a"/>
    <w:rsid w:val="00D8172C"/>
    <w:pPr>
      <w:overflowPunct w:val="0"/>
      <w:spacing w:before="240"/>
      <w:jc w:val="center"/>
    </w:pPr>
    <w:rPr>
      <w:rFonts w:eastAsia="Times New Roman"/>
      <w:b/>
      <w:sz w:val="28"/>
      <w:lang w:eastAsia="ru-RU"/>
    </w:rPr>
  </w:style>
  <w:style w:type="character" w:styleId="a8">
    <w:name w:val="Strong"/>
    <w:basedOn w:val="a0"/>
    <w:uiPriority w:val="22"/>
    <w:qFormat/>
    <w:rsid w:val="00D8172C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7C521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C521D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ab">
    <w:name w:val="footer"/>
    <w:basedOn w:val="a"/>
    <w:link w:val="ac"/>
    <w:uiPriority w:val="99"/>
    <w:semiHidden/>
    <w:unhideWhenUsed/>
    <w:rsid w:val="007C521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C521D"/>
    <w:rPr>
      <w:rFonts w:ascii="Times New Roman" w:eastAsia="MS Mincho" w:hAnsi="Times New Roman" w:cs="Times New Roman"/>
      <w:sz w:val="20"/>
      <w:szCs w:val="20"/>
      <w:lang w:eastAsia="ja-JP"/>
    </w:rPr>
  </w:style>
  <w:style w:type="character" w:customStyle="1" w:styleId="50">
    <w:name w:val="Заголовок 5 Знак"/>
    <w:basedOn w:val="a0"/>
    <w:link w:val="5"/>
    <w:uiPriority w:val="9"/>
    <w:semiHidden/>
    <w:rsid w:val="00390CC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ja-JP"/>
    </w:rPr>
  </w:style>
  <w:style w:type="character" w:customStyle="1" w:styleId="apple-converted-space">
    <w:name w:val="apple-converted-space"/>
    <w:basedOn w:val="a0"/>
    <w:rsid w:val="00AA5D6E"/>
  </w:style>
  <w:style w:type="paragraph" w:customStyle="1" w:styleId="Default">
    <w:name w:val="Default"/>
    <w:uiPriority w:val="99"/>
    <w:rsid w:val="007F55C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F73D1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73D17"/>
    <w:rPr>
      <w:rFonts w:ascii="Tahoma" w:eastAsia="MS Mincho" w:hAnsi="Tahoma" w:cs="Tahoma"/>
      <w:sz w:val="16"/>
      <w:szCs w:val="16"/>
      <w:lang w:eastAsia="ja-JP"/>
    </w:rPr>
  </w:style>
  <w:style w:type="character" w:customStyle="1" w:styleId="20">
    <w:name w:val="Заголовок 2 Знак"/>
    <w:basedOn w:val="a0"/>
    <w:link w:val="2"/>
    <w:uiPriority w:val="9"/>
    <w:semiHidden/>
    <w:rsid w:val="00F3076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ja-JP"/>
    </w:rPr>
  </w:style>
  <w:style w:type="character" w:customStyle="1" w:styleId="60">
    <w:name w:val="Заголовок 6 Знак"/>
    <w:basedOn w:val="a0"/>
    <w:link w:val="6"/>
    <w:uiPriority w:val="9"/>
    <w:semiHidden/>
    <w:rsid w:val="00F3076C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ja-JP"/>
    </w:rPr>
  </w:style>
  <w:style w:type="character" w:customStyle="1" w:styleId="70">
    <w:name w:val="Заголовок 7 Знак"/>
    <w:basedOn w:val="a0"/>
    <w:link w:val="7"/>
    <w:uiPriority w:val="9"/>
    <w:semiHidden/>
    <w:rsid w:val="00F3076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ja-JP"/>
    </w:rPr>
  </w:style>
  <w:style w:type="paragraph" w:styleId="af">
    <w:name w:val="Body Text"/>
    <w:basedOn w:val="a"/>
    <w:link w:val="af0"/>
    <w:uiPriority w:val="1"/>
    <w:qFormat/>
    <w:rsid w:val="00F3076C"/>
    <w:pPr>
      <w:adjustRightInd/>
      <w:ind w:left="156" w:right="155" w:firstLine="226"/>
      <w:jc w:val="both"/>
    </w:pPr>
    <w:rPr>
      <w:rFonts w:ascii="Bookman Old Style" w:eastAsia="Bookman Old Style" w:hAnsi="Bookman Old Style" w:cs="Bookman Old Style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F3076C"/>
    <w:rPr>
      <w:rFonts w:ascii="Bookman Old Style" w:eastAsia="Bookman Old Style" w:hAnsi="Bookman Old Style" w:cs="Bookman Old Styl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6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442F3-0B37-4750-B333-8B8624431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17</Pages>
  <Words>3736</Words>
  <Characters>21296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по ВР</dc:creator>
  <cp:keywords/>
  <dc:description/>
  <cp:lastModifiedBy>Юлия Равиловна Хаснетдинова</cp:lastModifiedBy>
  <cp:revision>47</cp:revision>
  <cp:lastPrinted>2024-07-24T03:47:00Z</cp:lastPrinted>
  <dcterms:created xsi:type="dcterms:W3CDTF">2017-12-07T12:35:00Z</dcterms:created>
  <dcterms:modified xsi:type="dcterms:W3CDTF">2024-07-24T09:51:00Z</dcterms:modified>
</cp:coreProperties>
</file>